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72964" w14:textId="772A194C" w:rsidR="000F4340" w:rsidRPr="00D910C4" w:rsidRDefault="001A2B71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富士通</w:t>
      </w:r>
      <w:r w:rsidR="00AA1877" w:rsidRPr="00D910C4">
        <w:rPr>
          <w:rFonts w:hAnsi="Times New Roman" w:hint="eastAsia"/>
          <w:color w:val="auto"/>
        </w:rPr>
        <w:t>テンプレートの基本構造と作成ルール</w:t>
      </w:r>
    </w:p>
    <w:p w14:paraId="11EBE940" w14:textId="77777777" w:rsidR="000F4340" w:rsidRPr="00D910C4" w:rsidRDefault="00AA1877" w:rsidP="00C717B3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t>基本タグ構造</w:t>
      </w:r>
    </w:p>
    <w:p w14:paraId="226002E9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&lt;XTML&gt;</w:t>
      </w:r>
    </w:p>
    <w:p w14:paraId="585C6322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&lt;HEAD TEMPLATENAME</w:t>
      </w:r>
      <w:r w:rsidRPr="00D910C4">
        <w:rPr>
          <w:rFonts w:hint="eastAsia"/>
          <w:color w:val="auto"/>
        </w:rPr>
        <w:t>‥‥ファイル名を設定</w:t>
      </w:r>
    </w:p>
    <w:p w14:paraId="6B53FBEC" w14:textId="77777777" w:rsidR="000F4340" w:rsidRPr="00D910C4" w:rsidRDefault="00AA1877" w:rsidP="00C717B3">
      <w:pPr>
        <w:adjustRightInd/>
        <w:spacing w:line="360" w:lineRule="exact"/>
        <w:ind w:left="480"/>
        <w:rPr>
          <w:color w:val="auto"/>
        </w:rPr>
      </w:pP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‥‥”</w:t>
      </w:r>
      <w:r w:rsidRPr="00D910C4">
        <w:rPr>
          <w:color w:val="auto"/>
        </w:rPr>
        <w:t>EDR</w:t>
      </w:r>
      <w:r w:rsidRPr="00D910C4">
        <w:rPr>
          <w:rFonts w:hint="eastAsia"/>
          <w:color w:val="auto"/>
        </w:rPr>
        <w:t>”で始め、タイトルの後に数字二桁のバージョン番号を入れる</w:t>
      </w:r>
      <w:r w:rsidRPr="00D910C4">
        <w:rPr>
          <w:color w:val="auto"/>
        </w:rPr>
        <w:t>&gt;</w:t>
      </w:r>
    </w:p>
    <w:p w14:paraId="298F7417" w14:textId="05E74F27" w:rsidR="00DC797A" w:rsidRPr="00D910C4" w:rsidRDefault="00DC797A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rFonts w:ascii="Segoe UI Symbol" w:hAnsi="Segoe UI Symbol" w:cs="Segoe UI Symbol"/>
          <w:color w:val="auto"/>
        </w:rPr>
        <w:t>★</w:t>
      </w:r>
      <w:r w:rsidRPr="00D910C4">
        <w:rPr>
          <w:rFonts w:ascii="Segoe UI Symbol" w:hAnsi="Segoe UI Symbol" w:cs="Segoe UI Symbol"/>
          <w:color w:val="auto"/>
        </w:rPr>
        <w:t>電子カルテのブラウザにはこの</w:t>
      </w:r>
      <w:r w:rsidRPr="00D910C4">
        <w:rPr>
          <w:rFonts w:ascii="Segoe UI Symbol" w:hAnsi="Segoe UI Symbol" w:cs="Segoe UI Symbol" w:hint="eastAsia"/>
          <w:color w:val="auto"/>
        </w:rPr>
        <w:t>TITLE</w:t>
      </w:r>
      <w:r w:rsidRPr="00D910C4">
        <w:rPr>
          <w:rFonts w:ascii="Segoe UI Symbol" w:hAnsi="Segoe UI Symbol" w:cs="Segoe UI Symbol" w:hint="eastAsia"/>
          <w:color w:val="auto"/>
        </w:rPr>
        <w:t>が表示される。</w:t>
      </w:r>
    </w:p>
    <w:p w14:paraId="0FF46E25" w14:textId="67E08DE0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 xml:space="preserve">　</w:t>
      </w:r>
      <w:r w:rsidR="006E51F8" w:rsidRPr="00D372D8">
        <w:rPr>
          <w:color w:val="auto"/>
        </w:rPr>
        <w:t>&lt;INDEX NO="0" CATEGORY="B"&gt;‥‥カテゴリはOでなくB。</w:t>
      </w:r>
      <w:r w:rsidR="006E51F8" w:rsidRPr="00D372D8">
        <w:rPr>
          <w:rFonts w:hint="eastAsia"/>
          <w:color w:val="auto"/>
        </w:rPr>
        <w:t>NOが先にくる。</w:t>
      </w:r>
    </w:p>
    <w:p w14:paraId="2F323A03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&lt;/HEAD&gt;</w:t>
      </w:r>
    </w:p>
    <w:p w14:paraId="34E86440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25AB8F3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&lt;BODY&gt;</w:t>
      </w:r>
    </w:p>
    <w:p w14:paraId="7D7629FA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&lt;TEMPLATENAME</w:t>
      </w:r>
      <w:r w:rsidRPr="00D910C4">
        <w:rPr>
          <w:rFonts w:hAnsi="Times New Roman" w:hint="eastAsia"/>
          <w:color w:val="auto"/>
        </w:rPr>
        <w:t>‥‥ファイル名を設定</w:t>
      </w:r>
    </w:p>
    <w:p w14:paraId="393544A5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&lt;TITLE</w:t>
      </w:r>
      <w:r w:rsidRPr="00D910C4">
        <w:rPr>
          <w:rFonts w:hAnsi="Times New Roman" w:hint="eastAsia"/>
          <w:color w:val="auto"/>
        </w:rPr>
        <w:t>‥‥”</w:t>
      </w:r>
      <w:r w:rsidRPr="00D910C4">
        <w:rPr>
          <w:color w:val="auto"/>
        </w:rPr>
        <w:t>EDR</w:t>
      </w:r>
      <w:r w:rsidRPr="00D910C4">
        <w:rPr>
          <w:rFonts w:hAnsi="Times New Roman" w:hint="eastAsia"/>
          <w:color w:val="auto"/>
        </w:rPr>
        <w:t>”で始め、タイトルの後に数字二桁のバージョン番号を入れる</w:t>
      </w:r>
      <w:r w:rsidRPr="00D910C4">
        <w:rPr>
          <w:color w:val="auto"/>
        </w:rPr>
        <w:t>&gt;</w:t>
      </w:r>
    </w:p>
    <w:p w14:paraId="4B974C47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06560D93" w14:textId="6CAE7DEC" w:rsidR="000F4340" w:rsidRPr="00D910C4" w:rsidRDefault="00AA1877" w:rsidP="00C717B3">
      <w:pPr>
        <w:adjustRightInd/>
        <w:spacing w:line="360" w:lineRule="exact"/>
        <w:rPr>
          <w:color w:val="auto"/>
        </w:rPr>
      </w:pPr>
      <w:r w:rsidRPr="00D910C4">
        <w:rPr>
          <w:color w:val="auto"/>
        </w:rPr>
        <w:t>&lt;FORM NAME</w:t>
      </w:r>
      <w:r w:rsidRPr="00D910C4">
        <w:rPr>
          <w:rFonts w:hAnsi="Times New Roman" w:hint="eastAsia"/>
          <w:color w:val="auto"/>
        </w:rPr>
        <w:t>‥‥定型</w:t>
      </w:r>
      <w:r w:rsidRPr="00D910C4">
        <w:rPr>
          <w:color w:val="auto"/>
        </w:rPr>
        <w:t>"Form1"&gt;</w:t>
      </w:r>
    </w:p>
    <w:p w14:paraId="2E536259" w14:textId="7777777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&lt;TITLE</w:t>
      </w:r>
      <w:r w:rsidRPr="00D910C4">
        <w:rPr>
          <w:rFonts w:hAnsi="Times New Roman" w:hint="eastAsia"/>
          <w:color w:val="auto"/>
        </w:rPr>
        <w:t>‥‥テンプレートの本来のタイトルを入れる</w:t>
      </w:r>
      <w:r w:rsidRPr="00D910C4">
        <w:rPr>
          <w:color w:val="auto"/>
        </w:rPr>
        <w:t>&gt;</w:t>
      </w:r>
    </w:p>
    <w:p w14:paraId="4FF0AEAC" w14:textId="7777777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★出力ファイルの</w:t>
      </w:r>
      <w:r w:rsidRPr="00D910C4">
        <w:rPr>
          <w:color w:val="auto"/>
        </w:rPr>
        <w:t>2</w:t>
      </w:r>
      <w:r w:rsidRPr="00D910C4">
        <w:rPr>
          <w:rFonts w:hint="eastAsia"/>
          <w:color w:val="auto"/>
        </w:rPr>
        <w:t>行目の最初には、この</w:t>
      </w: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が入る。</w:t>
      </w:r>
    </w:p>
    <w:p w14:paraId="5F69DB1E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F106504" w14:textId="60254FF0" w:rsidR="000F4340" w:rsidRPr="00D910C4" w:rsidRDefault="00AA1877" w:rsidP="00F07450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&lt;TAB NAME</w:t>
      </w:r>
      <w:r w:rsidRPr="00D910C4">
        <w:rPr>
          <w:rFonts w:hAnsi="Times New Roman" w:hint="eastAsia"/>
          <w:color w:val="auto"/>
        </w:rPr>
        <w:t>‥‥定型</w:t>
      </w:r>
      <w:r w:rsidRPr="00D910C4">
        <w:rPr>
          <w:color w:val="auto"/>
        </w:rPr>
        <w:t>"TAB1"</w:t>
      </w:r>
      <w:r w:rsidR="00F07450" w:rsidRPr="00D910C4">
        <w:rPr>
          <w:color w:val="auto"/>
        </w:rPr>
        <w:t xml:space="preserve">　</w:t>
      </w:r>
      <w:r w:rsidRPr="00D910C4">
        <w:rPr>
          <w:color w:val="auto"/>
        </w:rPr>
        <w:t>ACTIVEPAGE="2"</w:t>
      </w:r>
      <w:r w:rsidR="00F07450" w:rsidRPr="00D910C4">
        <w:rPr>
          <w:color w:val="auto"/>
        </w:rPr>
        <w:t xml:space="preserve">　</w:t>
      </w:r>
      <w:r w:rsidRPr="00D910C4">
        <w:rPr>
          <w:color w:val="auto"/>
        </w:rPr>
        <w:t>PAGESPERROW="3"&gt;</w:t>
      </w:r>
    </w:p>
    <w:p w14:paraId="3300579E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2F2E2A55" w14:textId="77777777" w:rsidR="000F4340" w:rsidRPr="00D910C4" w:rsidRDefault="00AA1877" w:rsidP="00C717B3">
      <w:pPr>
        <w:adjustRightInd/>
        <w:spacing w:line="360" w:lineRule="exact"/>
        <w:ind w:left="962"/>
        <w:rPr>
          <w:rFonts w:hAnsi="Times New Roman" w:cs="Times New Roman"/>
          <w:color w:val="auto"/>
        </w:rPr>
      </w:pPr>
      <w:r w:rsidRPr="00D910C4">
        <w:rPr>
          <w:color w:val="auto"/>
        </w:rPr>
        <w:t>&lt;PAGE TITLE&gt;</w:t>
      </w:r>
    </w:p>
    <w:p w14:paraId="328C23F6" w14:textId="77777777" w:rsidR="000F4340" w:rsidRPr="00D910C4" w:rsidRDefault="00AA1877" w:rsidP="00C717B3">
      <w:pPr>
        <w:adjustRightInd/>
        <w:spacing w:line="360" w:lineRule="exact"/>
        <w:ind w:left="1442"/>
        <w:rPr>
          <w:rFonts w:hAnsi="Times New Roman" w:cs="Times New Roman"/>
          <w:color w:val="auto"/>
        </w:rPr>
      </w:pPr>
      <w:r w:rsidRPr="00D910C4">
        <w:rPr>
          <w:color w:val="auto"/>
        </w:rPr>
        <w:t>&lt;GROUP&gt;</w:t>
      </w:r>
    </w:p>
    <w:p w14:paraId="454C64B1" w14:textId="77777777" w:rsidR="000F4340" w:rsidRPr="00D910C4" w:rsidRDefault="00AA1877" w:rsidP="00C717B3">
      <w:pPr>
        <w:adjustRightInd/>
        <w:spacing w:line="360" w:lineRule="exact"/>
        <w:ind w:left="1442"/>
        <w:rPr>
          <w:rFonts w:hAnsi="Times New Roman" w:cs="Times New Roman"/>
          <w:color w:val="auto"/>
        </w:rPr>
      </w:pPr>
      <w:r w:rsidRPr="00D910C4">
        <w:rPr>
          <w:color w:val="auto"/>
        </w:rPr>
        <w:t>&lt;/GROUP&gt;</w:t>
      </w:r>
    </w:p>
    <w:p w14:paraId="1EBFA95A" w14:textId="77777777" w:rsidR="000F4340" w:rsidRPr="00D910C4" w:rsidRDefault="00AA1877" w:rsidP="00C717B3">
      <w:pPr>
        <w:adjustRightInd/>
        <w:spacing w:line="360" w:lineRule="exact"/>
        <w:ind w:left="962"/>
        <w:rPr>
          <w:rFonts w:hAnsi="Times New Roman" w:cs="Times New Roman"/>
          <w:color w:val="auto"/>
        </w:rPr>
      </w:pPr>
      <w:r w:rsidRPr="00D910C4">
        <w:rPr>
          <w:color w:val="auto"/>
        </w:rPr>
        <w:t>&lt;/PAGE&gt;</w:t>
      </w:r>
    </w:p>
    <w:p w14:paraId="39D0AD60" w14:textId="77777777" w:rsidR="000F4340" w:rsidRPr="00D910C4" w:rsidRDefault="000F4340" w:rsidP="00C717B3">
      <w:pPr>
        <w:adjustRightInd/>
        <w:spacing w:line="360" w:lineRule="exact"/>
        <w:ind w:left="962"/>
        <w:rPr>
          <w:rFonts w:hAnsi="Times New Roman" w:cs="Times New Roman"/>
          <w:color w:val="auto"/>
        </w:rPr>
      </w:pPr>
    </w:p>
    <w:p w14:paraId="159800E3" w14:textId="7777777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&lt;/TAB&gt;</w:t>
      </w:r>
    </w:p>
    <w:p w14:paraId="0366C31C" w14:textId="77777777" w:rsidR="000F4340" w:rsidRPr="00D910C4" w:rsidRDefault="000F4340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</w:p>
    <w:p w14:paraId="1857B6F5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&lt;/FORM&gt;</w:t>
      </w:r>
    </w:p>
    <w:p w14:paraId="781287CD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79F0C984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&lt;ORIGINAL&gt;</w:t>
      </w:r>
    </w:p>
    <w:p w14:paraId="256FCB82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&lt;!--</w:t>
      </w:r>
    </w:p>
    <w:p w14:paraId="4CDF0C1F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*Form1</w:t>
      </w:r>
    </w:p>
    <w:p w14:paraId="23E0EF8F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--&gt;</w:t>
      </w:r>
    </w:p>
    <w:p w14:paraId="169FB271" w14:textId="2F3D9B31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&lt;/ORIGINAL&gt;</w:t>
      </w:r>
    </w:p>
    <w:p w14:paraId="0EA37148" w14:textId="77777777" w:rsidR="00F07450" w:rsidRPr="00D910C4" w:rsidRDefault="00F0745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54D450A9" w14:textId="4AC52EB5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&lt;/BODY&gt;</w:t>
      </w:r>
    </w:p>
    <w:p w14:paraId="70273D88" w14:textId="77777777" w:rsidR="000F4340" w:rsidRPr="00D910C4" w:rsidRDefault="00AA1877" w:rsidP="00C717B3">
      <w:pPr>
        <w:adjustRightInd/>
        <w:spacing w:line="360" w:lineRule="exact"/>
        <w:rPr>
          <w:color w:val="auto"/>
        </w:rPr>
      </w:pPr>
      <w:r w:rsidRPr="00D910C4">
        <w:rPr>
          <w:color w:val="auto"/>
        </w:rPr>
        <w:t>&lt;/XTML&gt;</w:t>
      </w:r>
    </w:p>
    <w:p w14:paraId="7806A1E4" w14:textId="77777777" w:rsidR="00E02AB8" w:rsidRPr="00D910C4" w:rsidRDefault="00E02AB8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139C0825" w14:textId="322452A4" w:rsidR="003D105A" w:rsidRDefault="003D105A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br w:type="page"/>
      </w:r>
    </w:p>
    <w:p w14:paraId="5690A217" w14:textId="77777777" w:rsidR="000F4340" w:rsidRPr="00D910C4" w:rsidRDefault="00AA1877" w:rsidP="00C717B3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lastRenderedPageBreak/>
        <w:t>セクション部品</w:t>
      </w:r>
    </w:p>
    <w:p w14:paraId="647AAA62" w14:textId="77777777" w:rsidR="00792616" w:rsidRPr="00D910C4" w:rsidRDefault="00792616" w:rsidP="00C717B3">
      <w:pPr>
        <w:adjustRightInd/>
        <w:spacing w:line="360" w:lineRule="exact"/>
        <w:rPr>
          <w:color w:val="auto"/>
        </w:rPr>
      </w:pPr>
      <w:r w:rsidRPr="00D910C4">
        <w:rPr>
          <w:color w:val="auto"/>
        </w:rPr>
        <w:t>FORM</w:t>
      </w:r>
    </w:p>
    <w:p w14:paraId="5E4912E8" w14:textId="7C2B837A" w:rsidR="00792616" w:rsidRPr="00D910C4" w:rsidRDefault="00792616" w:rsidP="00792616">
      <w:pPr>
        <w:adjustRightInd/>
        <w:spacing w:line="360" w:lineRule="exact"/>
        <w:ind w:leftChars="200" w:left="480"/>
        <w:rPr>
          <w:color w:val="auto"/>
        </w:rPr>
      </w:pPr>
      <w:r w:rsidRPr="00D910C4">
        <w:rPr>
          <w:color w:val="auto"/>
        </w:rPr>
        <w:t>大きさの最大値は下記。</w:t>
      </w:r>
    </w:p>
    <w:p w14:paraId="15082A16" w14:textId="0E65465D" w:rsidR="00792616" w:rsidRPr="00D910C4" w:rsidRDefault="00792616" w:rsidP="00792616">
      <w:pPr>
        <w:adjustRightInd/>
        <w:spacing w:line="360" w:lineRule="exact"/>
        <w:ind w:leftChars="200" w:left="480"/>
        <w:rPr>
          <w:color w:val="auto"/>
        </w:rPr>
      </w:pPr>
      <w:r w:rsidRPr="00D910C4">
        <w:rPr>
          <w:color w:val="auto"/>
        </w:rPr>
        <w:t>LEFT="0" TOP="1200" WIDTH="16830" HEIGHT="13500"</w:t>
      </w:r>
    </w:p>
    <w:p w14:paraId="05A72154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GROUP</w:t>
      </w:r>
    </w:p>
    <w:p w14:paraId="77B6463D" w14:textId="7777777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NAME</w:t>
      </w:r>
      <w:r w:rsidRPr="00D910C4">
        <w:rPr>
          <w:rFonts w:hint="eastAsia"/>
          <w:color w:val="auto"/>
        </w:rPr>
        <w:t>と</w:t>
      </w:r>
      <w:r w:rsidRPr="00D910C4">
        <w:rPr>
          <w:color w:val="auto"/>
        </w:rPr>
        <w:t>ELEMENT</w:t>
      </w:r>
      <w:r w:rsidRPr="00D910C4">
        <w:rPr>
          <w:rFonts w:hint="eastAsia"/>
          <w:color w:val="auto"/>
        </w:rPr>
        <w:t>は</w:t>
      </w:r>
      <w:r w:rsidRPr="00D910C4">
        <w:rPr>
          <w:color w:val="auto"/>
        </w:rPr>
        <w:t>GP01</w:t>
      </w:r>
      <w:r w:rsidRPr="00D910C4">
        <w:rPr>
          <w:rFonts w:hint="eastAsia"/>
          <w:color w:val="auto"/>
        </w:rPr>
        <w:t>から</w:t>
      </w:r>
      <w:r w:rsidRPr="00D910C4">
        <w:rPr>
          <w:color w:val="auto"/>
        </w:rPr>
        <w:t>99</w:t>
      </w:r>
      <w:r w:rsidRPr="00D910C4">
        <w:rPr>
          <w:rFonts w:hint="eastAsia"/>
          <w:color w:val="auto"/>
        </w:rPr>
        <w:t>まで。</w:t>
      </w:r>
    </w:p>
    <w:p w14:paraId="26B1913E" w14:textId="7777777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に項目名を入れる。</w:t>
      </w:r>
    </w:p>
    <w:p w14:paraId="00A02382" w14:textId="77777777" w:rsidR="000F4340" w:rsidRPr="00D910C4" w:rsidRDefault="000F4340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</w:p>
    <w:p w14:paraId="10795D1E" w14:textId="0C181299" w:rsidR="000F4340" w:rsidRPr="00D910C4" w:rsidRDefault="00AA1877" w:rsidP="00C717B3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t>入力部品</w:t>
      </w:r>
      <w:r w:rsidR="00E02AB8" w:rsidRPr="00D910C4">
        <w:rPr>
          <w:rFonts w:hint="eastAsia"/>
        </w:rPr>
        <w:t>タグ</w:t>
      </w:r>
      <w:r w:rsidRPr="00D910C4">
        <w:rPr>
          <w:rFonts w:hint="eastAsia"/>
          <w:w w:val="151"/>
        </w:rPr>
        <w:t xml:space="preserve">　</w:t>
      </w:r>
      <w:r w:rsidRPr="00D910C4">
        <w:rPr>
          <w:rFonts w:cs="Arial"/>
        </w:rPr>
        <w:t>Ver2</w:t>
      </w:r>
    </w:p>
    <w:p w14:paraId="1AF60C50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TEXTBOX</w:t>
      </w:r>
    </w:p>
    <w:p w14:paraId="6C430651" w14:textId="05BC7D07" w:rsidR="000F4340" w:rsidRPr="00D910C4" w:rsidRDefault="00AA1877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NAME</w:t>
      </w:r>
      <w:r w:rsidR="00E02AB8" w:rsidRPr="00D910C4">
        <w:rPr>
          <w:color w:val="auto"/>
        </w:rPr>
        <w:t>、ELEMENTに</w:t>
      </w:r>
      <w:r w:rsidRPr="00D910C4">
        <w:rPr>
          <w:rFonts w:hint="eastAsia"/>
          <w:color w:val="auto"/>
        </w:rPr>
        <w:t>は</w:t>
      </w:r>
      <w:r w:rsidRPr="00D910C4">
        <w:rPr>
          <w:color w:val="auto"/>
        </w:rPr>
        <w:t>TB01</w:t>
      </w:r>
      <w:r w:rsidRPr="00D910C4">
        <w:rPr>
          <w:rFonts w:hint="eastAsia"/>
          <w:color w:val="auto"/>
        </w:rPr>
        <w:t>から</w:t>
      </w:r>
      <w:r w:rsidRPr="00D910C4">
        <w:rPr>
          <w:color w:val="auto"/>
        </w:rPr>
        <w:t>99</w:t>
      </w:r>
      <w:r w:rsidRPr="00D910C4">
        <w:rPr>
          <w:rFonts w:hint="eastAsia"/>
          <w:color w:val="auto"/>
        </w:rPr>
        <w:t>まで。</w:t>
      </w:r>
      <w:r w:rsidRPr="00D910C4">
        <w:rPr>
          <w:color w:val="auto"/>
        </w:rPr>
        <w:t>NAME</w:t>
      </w:r>
      <w:r w:rsidRPr="00D910C4">
        <w:rPr>
          <w:rFonts w:hint="eastAsia"/>
          <w:color w:val="auto"/>
        </w:rPr>
        <w:t>と</w:t>
      </w:r>
      <w:r w:rsidRPr="00D910C4">
        <w:rPr>
          <w:color w:val="auto"/>
        </w:rPr>
        <w:t>ELEMENT</w:t>
      </w:r>
      <w:r w:rsidRPr="00D910C4">
        <w:rPr>
          <w:rFonts w:hint="eastAsia"/>
          <w:color w:val="auto"/>
        </w:rPr>
        <w:t>が同じであれば、汎用項目。</w:t>
      </w:r>
      <w:r w:rsidR="00E02AB8" w:rsidRPr="00D910C4">
        <w:rPr>
          <w:rFonts w:hint="eastAsia"/>
          <w:color w:val="auto"/>
        </w:rPr>
        <w:t>バイオバンク共通問診票のみNAMEに全角項目名を使用する。</w:t>
      </w:r>
    </w:p>
    <w:p w14:paraId="62564689" w14:textId="77777777" w:rsidR="000F4340" w:rsidRPr="00D910C4" w:rsidRDefault="000F4340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</w:p>
    <w:p w14:paraId="66FDC7ED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 xml:space="preserve">LISTBOX                                                     </w:t>
      </w:r>
    </w:p>
    <w:p w14:paraId="5EEF2595" w14:textId="0E3871C8" w:rsidR="00E02AB8" w:rsidRPr="00D910C4" w:rsidRDefault="00E02AB8" w:rsidP="00E02AB8">
      <w:pPr>
        <w:adjustRightInd/>
        <w:spacing w:line="360" w:lineRule="exact"/>
        <w:ind w:left="480"/>
        <w:rPr>
          <w:color w:val="auto"/>
        </w:rPr>
      </w:pPr>
      <w:r w:rsidRPr="00D910C4">
        <w:rPr>
          <w:color w:val="auto"/>
        </w:rPr>
        <w:t>NAME、ELEMENTに</w:t>
      </w:r>
      <w:r w:rsidRPr="00D910C4">
        <w:rPr>
          <w:rFonts w:hint="eastAsia"/>
          <w:color w:val="auto"/>
        </w:rPr>
        <w:t>はL</w:t>
      </w:r>
      <w:r w:rsidRPr="00D910C4">
        <w:rPr>
          <w:color w:val="auto"/>
        </w:rPr>
        <w:t>B01</w:t>
      </w:r>
      <w:r w:rsidRPr="00D910C4">
        <w:rPr>
          <w:rFonts w:hint="eastAsia"/>
          <w:color w:val="auto"/>
        </w:rPr>
        <w:t>から</w:t>
      </w:r>
      <w:r w:rsidRPr="00D910C4">
        <w:rPr>
          <w:color w:val="auto"/>
        </w:rPr>
        <w:t>99</w:t>
      </w:r>
      <w:r w:rsidRPr="00D910C4">
        <w:rPr>
          <w:rFonts w:hint="eastAsia"/>
          <w:color w:val="auto"/>
        </w:rPr>
        <w:t>まで。</w:t>
      </w:r>
      <w:r w:rsidRPr="00D910C4">
        <w:rPr>
          <w:color w:val="auto"/>
        </w:rPr>
        <w:t>NAME</w:t>
      </w:r>
      <w:r w:rsidRPr="00D910C4">
        <w:rPr>
          <w:rFonts w:hint="eastAsia"/>
          <w:color w:val="auto"/>
        </w:rPr>
        <w:t>と</w:t>
      </w:r>
      <w:r w:rsidRPr="00D910C4">
        <w:rPr>
          <w:color w:val="auto"/>
        </w:rPr>
        <w:t>ELEMENT</w:t>
      </w:r>
      <w:r w:rsidRPr="00D910C4">
        <w:rPr>
          <w:rFonts w:hint="eastAsia"/>
          <w:color w:val="auto"/>
        </w:rPr>
        <w:t>が同じであれば、汎用項目。バイオバンク共通問診票のみNAMEに全角項目名を使用する。</w:t>
      </w:r>
    </w:p>
    <w:p w14:paraId="6EF7CC43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33641BD4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 xml:space="preserve">COMBOBOX                                                     </w:t>
      </w:r>
    </w:p>
    <w:p w14:paraId="28C62FBF" w14:textId="205F573A" w:rsidR="00E02AB8" w:rsidRPr="00D910C4" w:rsidRDefault="00E02AB8" w:rsidP="00E02AB8">
      <w:pPr>
        <w:adjustRightInd/>
        <w:spacing w:line="360" w:lineRule="exact"/>
        <w:ind w:left="480"/>
        <w:rPr>
          <w:color w:val="auto"/>
        </w:rPr>
      </w:pPr>
      <w:r w:rsidRPr="00D910C4">
        <w:rPr>
          <w:color w:val="auto"/>
        </w:rPr>
        <w:t>NAME、ELEMENTに</w:t>
      </w:r>
      <w:r w:rsidRPr="00D910C4">
        <w:rPr>
          <w:rFonts w:hint="eastAsia"/>
          <w:color w:val="auto"/>
        </w:rPr>
        <w:t>は</w:t>
      </w:r>
      <w:r w:rsidRPr="00D910C4">
        <w:rPr>
          <w:color w:val="auto"/>
        </w:rPr>
        <w:t>CB01</w:t>
      </w:r>
      <w:r w:rsidRPr="00D910C4">
        <w:rPr>
          <w:rFonts w:hint="eastAsia"/>
          <w:color w:val="auto"/>
        </w:rPr>
        <w:t>から</w:t>
      </w:r>
      <w:r w:rsidRPr="00D910C4">
        <w:rPr>
          <w:color w:val="auto"/>
        </w:rPr>
        <w:t>99</w:t>
      </w:r>
      <w:r w:rsidRPr="00D910C4">
        <w:rPr>
          <w:rFonts w:hint="eastAsia"/>
          <w:color w:val="auto"/>
        </w:rPr>
        <w:t>まで。</w:t>
      </w:r>
      <w:r w:rsidRPr="00D910C4">
        <w:rPr>
          <w:color w:val="auto"/>
        </w:rPr>
        <w:t>NAME</w:t>
      </w:r>
      <w:r w:rsidRPr="00D910C4">
        <w:rPr>
          <w:rFonts w:hint="eastAsia"/>
          <w:color w:val="auto"/>
        </w:rPr>
        <w:t>と</w:t>
      </w:r>
      <w:r w:rsidRPr="00D910C4">
        <w:rPr>
          <w:color w:val="auto"/>
        </w:rPr>
        <w:t>ELEMENT</w:t>
      </w:r>
      <w:r w:rsidRPr="00D910C4">
        <w:rPr>
          <w:rFonts w:hint="eastAsia"/>
          <w:color w:val="auto"/>
        </w:rPr>
        <w:t>が同じであれば、汎用項目。バイオバンク共通問診票のみNAMEに全角項目名を使用する。</w:t>
      </w:r>
    </w:p>
    <w:p w14:paraId="062EC753" w14:textId="77777777" w:rsidR="000F4340" w:rsidRPr="00D910C4" w:rsidRDefault="000F4340" w:rsidP="00C717B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BA1657D" w14:textId="77777777" w:rsidR="000F4340" w:rsidRPr="00D910C4" w:rsidRDefault="00AA1877" w:rsidP="00C717B3">
      <w:pPr>
        <w:adjustRightInd/>
        <w:spacing w:line="360" w:lineRule="exact"/>
        <w:rPr>
          <w:rFonts w:hAnsi="Times New Roman" w:cs="Times New Roman"/>
          <w:color w:val="auto"/>
        </w:rPr>
      </w:pPr>
      <w:r w:rsidRPr="00D910C4">
        <w:rPr>
          <w:color w:val="auto"/>
        </w:rPr>
        <w:t>LABEL</w:t>
      </w:r>
    </w:p>
    <w:p w14:paraId="09BF37F1" w14:textId="121B398B" w:rsidR="000F4340" w:rsidRPr="00D910C4" w:rsidRDefault="00E02AB8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color w:val="auto"/>
        </w:rPr>
        <w:t>入力部品と対になる</w:t>
      </w:r>
      <w:r w:rsidRPr="00D910C4">
        <w:rPr>
          <w:rFonts w:hint="eastAsia"/>
          <w:color w:val="auto"/>
        </w:rPr>
        <w:t>LABELは、</w:t>
      </w:r>
      <w:r w:rsidR="00AA1877" w:rsidRPr="00D910C4">
        <w:rPr>
          <w:color w:val="auto"/>
        </w:rPr>
        <w:t>NAME</w:t>
      </w:r>
      <w:r w:rsidR="00AA1877" w:rsidRPr="00D910C4">
        <w:rPr>
          <w:rFonts w:hint="eastAsia"/>
          <w:color w:val="auto"/>
        </w:rPr>
        <w:t>は汎用タグ名の前に</w:t>
      </w:r>
      <w:r w:rsidR="00AA1877" w:rsidRPr="00D910C4">
        <w:rPr>
          <w:color w:val="auto"/>
        </w:rPr>
        <w:t>L-</w:t>
      </w:r>
      <w:r w:rsidR="00AA1877" w:rsidRPr="00D910C4">
        <w:rPr>
          <w:rFonts w:hint="eastAsia"/>
          <w:color w:val="auto"/>
        </w:rPr>
        <w:t>をつける。例</w:t>
      </w:r>
      <w:r w:rsidR="00AA1877" w:rsidRPr="00D910C4">
        <w:rPr>
          <w:color w:val="auto"/>
        </w:rPr>
        <w:t>"L-TB01"</w:t>
      </w:r>
    </w:p>
    <w:p w14:paraId="07D1CFA0" w14:textId="34E94F3F" w:rsidR="000F4340" w:rsidRPr="00D910C4" w:rsidRDefault="00E02AB8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独立した項目の場合は、</w:t>
      </w:r>
      <w:r w:rsidRPr="00D910C4">
        <w:rPr>
          <w:color w:val="auto"/>
        </w:rPr>
        <w:t>LL01</w:t>
      </w:r>
      <w:r w:rsidRPr="00D910C4">
        <w:rPr>
          <w:rFonts w:hint="eastAsia"/>
          <w:color w:val="auto"/>
        </w:rPr>
        <w:t>から</w:t>
      </w:r>
      <w:r w:rsidRPr="00D910C4">
        <w:rPr>
          <w:color w:val="auto"/>
        </w:rPr>
        <w:t>99</w:t>
      </w:r>
      <w:r w:rsidRPr="00D910C4">
        <w:rPr>
          <w:rFonts w:hint="eastAsia"/>
          <w:color w:val="auto"/>
        </w:rPr>
        <w:t>まで。</w:t>
      </w: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に表示内容を入れる。</w:t>
      </w:r>
    </w:p>
    <w:p w14:paraId="1716F403" w14:textId="77777777" w:rsidR="000F4340" w:rsidRPr="00D910C4" w:rsidRDefault="000F4340" w:rsidP="00C717B3">
      <w:pPr>
        <w:adjustRightInd/>
        <w:spacing w:line="360" w:lineRule="exact"/>
        <w:ind w:left="480"/>
        <w:rPr>
          <w:rFonts w:hAnsi="Times New Roman" w:cs="Times New Roman"/>
          <w:color w:val="auto"/>
        </w:rPr>
      </w:pPr>
    </w:p>
    <w:p w14:paraId="322C3EF7" w14:textId="77777777" w:rsidR="00E02AB8" w:rsidRPr="00D910C4" w:rsidRDefault="00E02AB8" w:rsidP="00E02AB8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t>プロパティ共通</w:t>
      </w:r>
    </w:p>
    <w:p w14:paraId="6678624B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NAMEにはタグの名前を入れる。これが生成されたXML文書（FACT）のHIDEセクションに含まれてくる。</w:t>
      </w:r>
    </w:p>
    <w:p w14:paraId="335FCBE9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ELEMENTは必須ではなさそうだが、今回は</w:t>
      </w:r>
      <w:r w:rsidRPr="00D910C4">
        <w:rPr>
          <w:rFonts w:hAnsi="Times New Roman" w:cs="Times New Roman" w:hint="eastAsia"/>
          <w:color w:val="auto"/>
        </w:rPr>
        <w:t>T</w:t>
      </w:r>
      <w:r w:rsidRPr="00D910C4">
        <w:rPr>
          <w:rFonts w:hAnsi="Times New Roman" w:cs="Times New Roman"/>
          <w:color w:val="auto"/>
        </w:rPr>
        <w:t>B01や</w:t>
      </w:r>
      <w:r w:rsidRPr="00D910C4">
        <w:rPr>
          <w:rFonts w:hAnsi="Times New Roman" w:cs="Times New Roman" w:hint="eastAsia"/>
          <w:color w:val="auto"/>
        </w:rPr>
        <w:t>LB01などのタグIDを入れる事にする。</w:t>
      </w:r>
    </w:p>
    <w:p w14:paraId="7D1E7C5D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T</w:t>
      </w:r>
      <w:r w:rsidRPr="00D910C4">
        <w:rPr>
          <w:rFonts w:hAnsi="Times New Roman" w:cs="Times New Roman"/>
          <w:color w:val="auto"/>
        </w:rPr>
        <w:t>ITLEは、</w:t>
      </w:r>
      <w:r w:rsidRPr="00D910C4">
        <w:rPr>
          <w:rFonts w:hAnsi="Times New Roman" w:cs="Times New Roman" w:hint="eastAsia"/>
          <w:color w:val="auto"/>
        </w:rPr>
        <w:t>LABELやL</w:t>
      </w:r>
      <w:r w:rsidRPr="00D910C4">
        <w:rPr>
          <w:rFonts w:hAnsi="Times New Roman" w:cs="Times New Roman"/>
          <w:color w:val="auto"/>
        </w:rPr>
        <w:t>ISTBOXOPTION、</w:t>
      </w:r>
      <w:r w:rsidRPr="00D910C4">
        <w:rPr>
          <w:rFonts w:hAnsi="Times New Roman" w:cs="Times New Roman" w:hint="eastAsia"/>
          <w:color w:val="auto"/>
        </w:rPr>
        <w:t>COMBOBOXOPTION</w:t>
      </w:r>
      <w:r w:rsidRPr="00D910C4">
        <w:rPr>
          <w:rFonts w:hAnsi="Times New Roman" w:cs="Times New Roman"/>
          <w:color w:val="auto"/>
        </w:rPr>
        <w:t>において、表示させるテキスト情報を入れる。</w:t>
      </w:r>
    </w:p>
    <w:p w14:paraId="1595EA0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V</w:t>
      </w:r>
      <w:r w:rsidRPr="00D910C4">
        <w:rPr>
          <w:rFonts w:hAnsi="Times New Roman" w:cs="Times New Roman"/>
          <w:color w:val="auto"/>
        </w:rPr>
        <w:t>ALUEは、</w:t>
      </w:r>
      <w:r w:rsidRPr="00D910C4">
        <w:rPr>
          <w:rFonts w:hAnsi="Times New Roman" w:cs="Times New Roman" w:hint="eastAsia"/>
          <w:color w:val="auto"/>
        </w:rPr>
        <w:t>LISTBOX</w:t>
      </w:r>
      <w:r w:rsidRPr="00D910C4">
        <w:rPr>
          <w:rFonts w:hAnsi="Times New Roman" w:cs="Times New Roman"/>
          <w:color w:val="auto"/>
        </w:rPr>
        <w:t>OPTION</w:t>
      </w:r>
      <w:r w:rsidRPr="00D910C4">
        <w:rPr>
          <w:rFonts w:hAnsi="Times New Roman" w:cs="Times New Roman" w:hint="eastAsia"/>
          <w:color w:val="auto"/>
        </w:rPr>
        <w:t>やCOMBOBOX</w:t>
      </w:r>
      <w:r w:rsidRPr="00D910C4">
        <w:rPr>
          <w:rFonts w:hAnsi="Times New Roman" w:cs="Times New Roman"/>
          <w:color w:val="auto"/>
        </w:rPr>
        <w:t>OPTION</w:t>
      </w:r>
      <w:r w:rsidRPr="00D910C4">
        <w:rPr>
          <w:rFonts w:hAnsi="Times New Roman" w:cs="Times New Roman" w:hint="eastAsia"/>
          <w:color w:val="auto"/>
        </w:rPr>
        <w:t>において、選択結果値を入れる。</w:t>
      </w:r>
    </w:p>
    <w:p w14:paraId="333F09B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F</w:t>
      </w:r>
      <w:r w:rsidRPr="00D910C4">
        <w:rPr>
          <w:rFonts w:hAnsi="Times New Roman" w:cs="Times New Roman"/>
          <w:color w:val="auto"/>
        </w:rPr>
        <w:t>ORECOLORには文字色を入れる。</w:t>
      </w:r>
      <w:r w:rsidRPr="00D910C4">
        <w:rPr>
          <w:rFonts w:ascii="Segoe UI Symbol" w:hAnsi="Segoe UI Symbol" w:cs="Segoe UI Symbol"/>
          <w:color w:val="auto"/>
        </w:rPr>
        <w:t>★</w:t>
      </w:r>
      <w:r w:rsidRPr="00D910C4">
        <w:rPr>
          <w:rFonts w:ascii="Segoe UI Symbol" w:hAnsi="Segoe UI Symbol" w:cs="Segoe UI Symbol"/>
          <w:color w:val="auto"/>
        </w:rPr>
        <w:t>要確認</w:t>
      </w:r>
    </w:p>
    <w:p w14:paraId="1463C9A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BACKCOLORにはエリアの背景色を入れる。</w:t>
      </w:r>
    </w:p>
    <w:p w14:paraId="533B08C4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FONTSIZEは本プロジェクトでは９に統一している。</w:t>
      </w:r>
    </w:p>
    <w:p w14:paraId="1ACC3AE5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FONTBOLDは本プロジェクトでは使用しない。</w:t>
      </w:r>
    </w:p>
    <w:p w14:paraId="27FC280D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lastRenderedPageBreak/>
        <w:t>ALIGNMENTは、フィールド内での文字配置を指定する。</w:t>
      </w:r>
      <w:r w:rsidRPr="00D910C4">
        <w:rPr>
          <w:rFonts w:hAnsi="Times New Roman" w:cs="Times New Roman" w:hint="eastAsia"/>
          <w:color w:val="auto"/>
        </w:rPr>
        <w:t>LEFT,CENTER,RIGHTなど。</w:t>
      </w:r>
    </w:p>
    <w:p w14:paraId="0F9951CB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DATATYPEは、数値型としたい場合は</w:t>
      </w:r>
      <w:r w:rsidRPr="00D910C4">
        <w:rPr>
          <w:rFonts w:hAnsi="Times New Roman" w:cs="Times New Roman"/>
          <w:color w:val="auto"/>
        </w:rPr>
        <w:t>”</w:t>
      </w:r>
      <w:r w:rsidRPr="00D910C4">
        <w:rPr>
          <w:color w:val="auto"/>
        </w:rPr>
        <w:t xml:space="preserve"> </w:t>
      </w:r>
      <w:r w:rsidRPr="00D910C4">
        <w:rPr>
          <w:rFonts w:hAnsi="Times New Roman" w:cs="Times New Roman"/>
          <w:color w:val="auto"/>
        </w:rPr>
        <w:t>NUMERIC</w:t>
      </w:r>
      <w:r w:rsidRPr="00D910C4">
        <w:rPr>
          <w:rFonts w:hAnsi="Times New Roman" w:cs="Times New Roman"/>
          <w:color w:val="auto"/>
        </w:rPr>
        <w:t>”</w:t>
      </w:r>
      <w:r w:rsidRPr="00D910C4">
        <w:rPr>
          <w:rFonts w:hAnsi="Times New Roman" w:cs="Times New Roman"/>
          <w:color w:val="auto"/>
        </w:rPr>
        <w:t>を入れる。空白の場合はテキスト扱いとなる。</w:t>
      </w:r>
    </w:p>
    <w:p w14:paraId="07E38EC6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IMEMODEは、入力モードを指定する。</w:t>
      </w:r>
      <w:r w:rsidRPr="00D910C4">
        <w:rPr>
          <w:rFonts w:hAnsi="Times New Roman" w:cs="Times New Roman" w:hint="eastAsia"/>
          <w:color w:val="auto"/>
        </w:rPr>
        <w:t>02で半角、04で全角ひらがなとなる。</w:t>
      </w:r>
    </w:p>
    <w:p w14:paraId="3FE8F3FB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color w:val="auto"/>
        </w:rPr>
        <w:t>BEFORESTRING</w:t>
      </w:r>
      <w:r w:rsidRPr="00D910C4">
        <w:rPr>
          <w:rFonts w:hint="eastAsia"/>
          <w:color w:val="auto"/>
        </w:rPr>
        <w:t>にはブラウザ上の入力値手前に表示させる内容を入れる。末尾に半角スペースを挿入する。それ以前のスペースは全角とすること。基本的にはNAMEの末尾に半角スペースを入れたものになる。</w:t>
      </w:r>
    </w:p>
    <w:p w14:paraId="66E4CAE9" w14:textId="77777777" w:rsidR="00E02AB8" w:rsidRPr="00D910C4" w:rsidRDefault="00E02AB8" w:rsidP="00E02AB8">
      <w:pPr>
        <w:adjustRightInd/>
        <w:spacing w:line="360" w:lineRule="exact"/>
        <w:ind w:leftChars="200" w:left="48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★内容がなく</w:t>
      </w:r>
      <w:r w:rsidRPr="00D910C4">
        <w:rPr>
          <w:color w:val="auto"/>
        </w:rPr>
        <w:t>非表示の場合</w:t>
      </w:r>
      <w:r w:rsidRPr="00D910C4">
        <w:rPr>
          <w:rFonts w:hAnsi="Times New Roman" w:cs="Times New Roman" w:hint="eastAsia"/>
          <w:color w:val="auto"/>
        </w:rPr>
        <w:t>XML文書（FACT）には表示されないが、そのような場合であっても、</w:t>
      </w:r>
      <w:r w:rsidRPr="00D910C4">
        <w:rPr>
          <w:rFonts w:hint="eastAsia"/>
          <w:color w:val="auto"/>
        </w:rPr>
        <w:t>富士通D</w:t>
      </w:r>
      <w:r w:rsidRPr="00D910C4">
        <w:rPr>
          <w:color w:val="auto"/>
        </w:rPr>
        <w:t>WHではこの内容を検索した</w:t>
      </w:r>
      <w:r w:rsidRPr="00D910C4">
        <w:rPr>
          <w:rFonts w:hint="eastAsia"/>
          <w:color w:val="auto"/>
        </w:rPr>
        <w:t>csvの項目列</w:t>
      </w:r>
      <w:r w:rsidRPr="00D910C4">
        <w:rPr>
          <w:color w:val="auto"/>
        </w:rPr>
        <w:t>に表示する。故に</w:t>
      </w:r>
      <w:r w:rsidRPr="00D910C4">
        <w:rPr>
          <w:rFonts w:hint="eastAsia"/>
          <w:color w:val="auto"/>
        </w:rPr>
        <w:t>N</w:t>
      </w:r>
      <w:r w:rsidRPr="00D910C4">
        <w:rPr>
          <w:color w:val="auto"/>
        </w:rPr>
        <w:t>AMEと同じ内容とすることが望ましい。</w:t>
      </w:r>
    </w:p>
    <w:p w14:paraId="7249279B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AFTERSTRINGには</w:t>
      </w:r>
      <w:r w:rsidRPr="00D910C4">
        <w:rPr>
          <w:rFonts w:hint="eastAsia"/>
          <w:color w:val="auto"/>
        </w:rPr>
        <w:t>ブラウザ上の入力値の後に表示させる内容を入れる。</w:t>
      </w:r>
    </w:p>
    <w:p w14:paraId="7B8152C7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MAXVALUEは数値の場合の最大値を指定する。</w:t>
      </w:r>
    </w:p>
    <w:p w14:paraId="2B5184AB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MINVALUEは数値の場合の最小値を指定する。</w:t>
      </w:r>
    </w:p>
    <w:p w14:paraId="715B6F0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TYPEは、</w:t>
      </w:r>
      <w:r w:rsidRPr="00D910C4">
        <w:rPr>
          <w:rFonts w:hAnsi="Times New Roman" w:cs="Times New Roman" w:hint="eastAsia"/>
          <w:color w:val="auto"/>
        </w:rPr>
        <w:t>COMBOBOXのサブタイプを指定する。D</w:t>
      </w:r>
      <w:r w:rsidRPr="00D910C4">
        <w:rPr>
          <w:rFonts w:hAnsi="Times New Roman" w:cs="Times New Roman"/>
          <w:color w:val="auto"/>
        </w:rPr>
        <w:t>ROPDOWNLIST SIMPLE COMBOBOXの３つから選ぶ。</w:t>
      </w:r>
    </w:p>
    <w:p w14:paraId="5BBE863A" w14:textId="313ED09C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SKIPには、必須入力にしたい場合にFalseをセットする。</w:t>
      </w:r>
      <w:r w:rsidR="00D372D8" w:rsidRPr="00D372D8">
        <w:rPr>
          <w:rFonts w:hint="eastAsia"/>
          <w:color w:val="auto"/>
          <w:highlight w:val="yellow"/>
        </w:rPr>
        <w:t>必須でない場合は</w:t>
      </w:r>
      <w:r w:rsidR="00D372D8" w:rsidRPr="00D372D8">
        <w:rPr>
          <w:color w:val="auto"/>
          <w:highlight w:val="yellow"/>
        </w:rPr>
        <w:t>Trueをセットする。空白にしていると、</w:t>
      </w:r>
      <w:r w:rsidR="00D372D8" w:rsidRPr="00D372D8">
        <w:rPr>
          <w:rFonts w:hint="eastAsia"/>
          <w:color w:val="auto"/>
          <w:highlight w:val="yellow"/>
        </w:rPr>
        <w:t>テンプレートビルダー</w:t>
      </w:r>
      <w:r w:rsidR="00D372D8" w:rsidRPr="00D372D8">
        <w:rPr>
          <w:color w:val="auto"/>
          <w:highlight w:val="yellow"/>
        </w:rPr>
        <w:t>が</w:t>
      </w:r>
      <w:r w:rsidR="00D372D8" w:rsidRPr="00D372D8">
        <w:rPr>
          <w:rFonts w:hint="eastAsia"/>
          <w:color w:val="auto"/>
          <w:highlight w:val="yellow"/>
        </w:rPr>
        <w:t>Falseにしてしまう。</w:t>
      </w:r>
    </w:p>
    <w:p w14:paraId="6EEE4B1A" w14:textId="6A0AB7FE" w:rsidR="003C0FB3" w:rsidRPr="00D910C4" w:rsidRDefault="00E02AB8" w:rsidP="003C0FB3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O</w:t>
      </w:r>
      <w:r w:rsidRPr="00D910C4">
        <w:rPr>
          <w:color w:val="auto"/>
        </w:rPr>
        <w:t>UTPUTはブラウザでの表示位置を指定する。</w:t>
      </w:r>
      <w:r w:rsidRPr="00D910C4">
        <w:rPr>
          <w:rFonts w:hint="eastAsia"/>
          <w:color w:val="auto"/>
        </w:rPr>
        <w:t>-5</w:t>
      </w:r>
      <w:r w:rsidRPr="00D910C4">
        <w:rPr>
          <w:color w:val="auto"/>
        </w:rPr>
        <w:t>は</w:t>
      </w:r>
      <w:r w:rsidR="003C0FB3" w:rsidRPr="00D910C4">
        <w:rPr>
          <w:color w:val="auto"/>
        </w:rPr>
        <w:t>３列割り付け</w:t>
      </w:r>
      <w:r w:rsidRPr="00D910C4">
        <w:rPr>
          <w:color w:val="auto"/>
        </w:rPr>
        <w:t>、</w:t>
      </w:r>
      <w:r w:rsidRPr="00D910C4">
        <w:rPr>
          <w:rFonts w:hint="eastAsia"/>
          <w:color w:val="auto"/>
        </w:rPr>
        <w:t>0は非表示、1は前の表示に続けて表示、２</w:t>
      </w:r>
      <w:r w:rsidRPr="00D910C4">
        <w:rPr>
          <w:color w:val="auto"/>
        </w:rPr>
        <w:t>～</w:t>
      </w:r>
      <w:r w:rsidRPr="00D910C4">
        <w:rPr>
          <w:rFonts w:hint="eastAsia"/>
          <w:color w:val="auto"/>
        </w:rPr>
        <w:t>7はブラウザのタブ位置であるが、２の幅が狭く３の幅が極端に広いため、最も左端の２，中央の４を使用することが多い。</w:t>
      </w:r>
      <w:r w:rsidR="003C0FB3" w:rsidRPr="00D910C4">
        <w:rPr>
          <w:color w:val="auto"/>
        </w:rPr>
        <w:br/>
        <w:t>自動生成では</w:t>
      </w:r>
      <w:r w:rsidR="003C0FB3" w:rsidRPr="00D910C4">
        <w:rPr>
          <w:rFonts w:hint="eastAsia"/>
          <w:color w:val="auto"/>
        </w:rPr>
        <w:t>OUTPUTは２に固定する。</w:t>
      </w:r>
    </w:p>
    <w:p w14:paraId="52CCF43E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LEFT、TOP、WIDTH、HEIGHTは部品の位置と大きさを指定する。</w:t>
      </w:r>
      <w:r w:rsidRPr="00D910C4">
        <w:rPr>
          <w:rFonts w:hAnsi="Times New Roman" w:cs="Times New Roman"/>
          <w:color w:val="auto"/>
        </w:rPr>
        <w:tab/>
      </w:r>
    </w:p>
    <w:p w14:paraId="1BC2D5B4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TABINDEX</w:t>
      </w:r>
      <w:r w:rsidRPr="00D910C4">
        <w:rPr>
          <w:rFonts w:hint="eastAsia"/>
          <w:color w:val="auto"/>
        </w:rPr>
        <w:t>はタブ順。必ず設定すること。</w:t>
      </w:r>
    </w:p>
    <w:p w14:paraId="1C8D1271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DECIMALPLACESは小数点以下の桁数を指定する。</w:t>
      </w:r>
    </w:p>
    <w:p w14:paraId="6B09276E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COMMENTは、</w:t>
      </w:r>
      <w:r w:rsidRPr="00D910C4">
        <w:rPr>
          <w:rFonts w:hAnsi="Times New Roman" w:cs="Times New Roman" w:hint="eastAsia"/>
          <w:color w:val="auto"/>
        </w:rPr>
        <w:t>LISTBOXやCOMBOBOXをテンプレートビルダーで保存すると追加されるが、空白でもかまわない。</w:t>
      </w:r>
    </w:p>
    <w:p w14:paraId="593A918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OUTFORECOLORの意義は未確認。</w:t>
      </w:r>
    </w:p>
    <w:p w14:paraId="498DAE92" w14:textId="4FDBB658" w:rsidR="003C0FB3" w:rsidRPr="00D910C4" w:rsidRDefault="00E02AB8" w:rsidP="003C0FB3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OUTBRは、ブラウザ上での改行指定。AFTERをセットするとその内容を表示したあと改行する。</w:t>
      </w:r>
      <w:r w:rsidR="003C0FB3" w:rsidRPr="00D910C4">
        <w:rPr>
          <w:rFonts w:hAnsi="Times New Roman" w:cs="Times New Roman"/>
          <w:color w:val="auto"/>
        </w:rPr>
        <w:t>自動生成では</w:t>
      </w:r>
      <w:r w:rsidR="003C0FB3" w:rsidRPr="00D910C4">
        <w:rPr>
          <w:rFonts w:hAnsi="Times New Roman" w:cs="Times New Roman" w:hint="eastAsia"/>
          <w:color w:val="auto"/>
        </w:rPr>
        <w:t>AFTERに固定する。</w:t>
      </w:r>
    </w:p>
    <w:p w14:paraId="3F2A0431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MULTIPLEは、</w:t>
      </w:r>
      <w:r w:rsidRPr="00D910C4">
        <w:rPr>
          <w:rFonts w:hAnsi="Times New Roman" w:cs="Times New Roman" w:hint="eastAsia"/>
          <w:color w:val="auto"/>
        </w:rPr>
        <w:t>LISTBOXにおいて複数選択を可能とする場合にTrueをセットする。</w:t>
      </w:r>
    </w:p>
    <w:p w14:paraId="49EF989A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ACTIVEPAGE、PAGESPERROWは現在不使用。</w:t>
      </w:r>
      <w:r w:rsidRPr="00D910C4">
        <w:rPr>
          <w:rFonts w:hAnsi="Times New Roman" w:cs="Times New Roman"/>
          <w:color w:val="auto"/>
        </w:rPr>
        <w:tab/>
      </w:r>
    </w:p>
    <w:p w14:paraId="07BE2CC2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/>
          <w:color w:val="auto"/>
        </w:rPr>
        <w:t>SELECTEDは、</w:t>
      </w:r>
      <w:r w:rsidRPr="00D910C4">
        <w:rPr>
          <w:rFonts w:hAnsi="Times New Roman" w:cs="Times New Roman" w:hint="eastAsia"/>
          <w:color w:val="auto"/>
        </w:rPr>
        <w:t>LISTBOXOPTOINまたは一部のCOMBOBOXOPTIONで使用でき、選択肢をあらかじめ選択状態にする。</w:t>
      </w:r>
    </w:p>
    <w:p w14:paraId="25C7B5AA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COMMANDBUTTONタグの</w:t>
      </w:r>
      <w:r w:rsidRPr="00D910C4">
        <w:rPr>
          <w:rFonts w:hAnsi="Times New Roman" w:cs="Times New Roman"/>
          <w:color w:val="auto"/>
        </w:rPr>
        <w:t>SUBMITFUNCTIONにSUBMITをセットすると、入力データを保存する。</w:t>
      </w:r>
    </w:p>
    <w:p w14:paraId="79911485" w14:textId="77777777" w:rsidR="00E02AB8" w:rsidRPr="00D910C4" w:rsidRDefault="00E02AB8" w:rsidP="00E02AB8">
      <w:pPr>
        <w:pStyle w:val="af3"/>
        <w:numPr>
          <w:ilvl w:val="0"/>
          <w:numId w:val="1"/>
        </w:numPr>
        <w:adjustRightInd/>
        <w:spacing w:line="360" w:lineRule="exact"/>
        <w:ind w:leftChars="0"/>
        <w:rPr>
          <w:rFonts w:hAnsi="Times New Roman" w:cs="Times New Roman"/>
          <w:color w:val="auto"/>
        </w:rPr>
      </w:pPr>
      <w:r w:rsidRPr="00D910C4">
        <w:rPr>
          <w:rFonts w:hAnsi="Times New Roman" w:cs="Times New Roman" w:hint="eastAsia"/>
          <w:color w:val="auto"/>
        </w:rPr>
        <w:t>COMMANDBUTTONタグの</w:t>
      </w:r>
      <w:r w:rsidRPr="00D910C4">
        <w:rPr>
          <w:rFonts w:hAnsi="Times New Roman" w:cs="Times New Roman"/>
          <w:color w:val="auto"/>
        </w:rPr>
        <w:t>WINDOWFUNCTIONに</w:t>
      </w:r>
      <w:r w:rsidRPr="00D910C4">
        <w:rPr>
          <w:rFonts w:hAnsi="Times New Roman" w:cs="Times New Roman" w:hint="eastAsia"/>
          <w:color w:val="auto"/>
        </w:rPr>
        <w:t>CLOSE</w:t>
      </w:r>
      <w:r w:rsidRPr="00D910C4">
        <w:rPr>
          <w:rFonts w:hAnsi="Times New Roman" w:cs="Times New Roman"/>
          <w:color w:val="auto"/>
        </w:rPr>
        <w:t>をセットすると、ウィンドウを閉じる。</w:t>
      </w:r>
    </w:p>
    <w:p w14:paraId="63795BAB" w14:textId="62090004" w:rsidR="003D105A" w:rsidRDefault="003D105A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6DBFCCBD" w14:textId="77777777" w:rsidR="00D94263" w:rsidRPr="00D910C4" w:rsidRDefault="00D94263" w:rsidP="00D94263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lastRenderedPageBreak/>
        <w:t>テストで解ったこと</w:t>
      </w:r>
    </w:p>
    <w:p w14:paraId="721E577B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EDR</w:t>
      </w:r>
      <w:r w:rsidRPr="00D910C4">
        <w:rPr>
          <w:rFonts w:hint="eastAsia"/>
          <w:color w:val="auto"/>
        </w:rPr>
        <w:t>で使うデータは、</w:t>
      </w:r>
      <w:r w:rsidRPr="00D910C4">
        <w:rPr>
          <w:color w:val="auto"/>
        </w:rPr>
        <w:t>TL01</w:t>
      </w:r>
      <w:r w:rsidRPr="00D910C4">
        <w:rPr>
          <w:rFonts w:hint="eastAsia"/>
          <w:color w:val="auto"/>
        </w:rPr>
        <w:t>の</w:t>
      </w:r>
      <w:r w:rsidRPr="00D910C4">
        <w:rPr>
          <w:color w:val="auto"/>
        </w:rPr>
        <w:t>FACT</w:t>
      </w:r>
      <w:r w:rsidRPr="00D910C4">
        <w:rPr>
          <w:rFonts w:hint="eastAsia"/>
          <w:color w:val="auto"/>
        </w:rPr>
        <w:t>データなので、テンプレート側でいろんな属性を指定しても、落ちてこないものが多い。</w:t>
      </w:r>
    </w:p>
    <w:p w14:paraId="110F0E63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・文書には</w:t>
      </w:r>
      <w:r w:rsidRPr="00D910C4">
        <w:rPr>
          <w:color w:val="auto"/>
        </w:rPr>
        <w:t>Display</w:t>
      </w:r>
      <w:r w:rsidRPr="00D910C4">
        <w:rPr>
          <w:rFonts w:hint="eastAsia"/>
          <w:color w:val="auto"/>
        </w:rPr>
        <w:t>セクションと</w:t>
      </w:r>
      <w:r w:rsidRPr="00D910C4">
        <w:rPr>
          <w:color w:val="auto"/>
        </w:rPr>
        <w:t>Hide</w:t>
      </w:r>
      <w:r w:rsidRPr="00D910C4">
        <w:rPr>
          <w:rFonts w:hint="eastAsia"/>
          <w:color w:val="auto"/>
        </w:rPr>
        <w:t>セクションがある。データを取るのは</w:t>
      </w:r>
      <w:r w:rsidRPr="00D910C4">
        <w:rPr>
          <w:color w:val="auto"/>
        </w:rPr>
        <w:t>Hide</w:t>
      </w:r>
      <w:r w:rsidRPr="00D910C4">
        <w:rPr>
          <w:rFonts w:hint="eastAsia"/>
          <w:color w:val="auto"/>
        </w:rPr>
        <w:t>セクションからとする。</w:t>
      </w:r>
    </w:p>
    <w:p w14:paraId="09A79375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TEXTBOX</w:t>
      </w:r>
      <w:r w:rsidRPr="00D910C4">
        <w:rPr>
          <w:rFonts w:hint="eastAsia"/>
          <w:color w:val="auto"/>
        </w:rPr>
        <w:t>にコメントを設定しても、ブラウザには落ちてこない。</w:t>
      </w:r>
    </w:p>
    <w:p w14:paraId="7CD09869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LISTBOXはHIDE</w:t>
      </w:r>
      <w:r w:rsidRPr="00D910C4">
        <w:rPr>
          <w:rFonts w:hint="eastAsia"/>
          <w:color w:val="auto"/>
        </w:rPr>
        <w:t>領域に候補がすべて落ちてくる。</w:t>
      </w:r>
    </w:p>
    <w:p w14:paraId="6973FB17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LISTBOX</w:t>
      </w:r>
      <w:r w:rsidRPr="00D910C4">
        <w:rPr>
          <w:rFonts w:hint="eastAsia"/>
          <w:color w:val="auto"/>
        </w:rPr>
        <w:t>の選択肢に</w:t>
      </w:r>
      <w:r w:rsidRPr="00D910C4">
        <w:rPr>
          <w:color w:val="auto"/>
        </w:rPr>
        <w:t>" "（半角空白）</w:t>
      </w:r>
      <w:r w:rsidRPr="00D910C4">
        <w:rPr>
          <w:rFonts w:hint="eastAsia"/>
          <w:color w:val="auto"/>
        </w:rPr>
        <w:t>を作っても、テンプレート上では選択できない。</w:t>
      </w: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もできてこない。</w:t>
      </w: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を”（空白</w:t>
      </w:r>
      <w:r w:rsidRPr="00D910C4">
        <w:rPr>
          <w:color w:val="auto"/>
        </w:rPr>
        <w:t>)</w:t>
      </w:r>
      <w:r w:rsidRPr="00D910C4">
        <w:rPr>
          <w:rFonts w:hint="eastAsia"/>
          <w:color w:val="auto"/>
        </w:rPr>
        <w:t>”、</w:t>
      </w:r>
      <w:r w:rsidRPr="00D910C4">
        <w:rPr>
          <w:color w:val="auto"/>
        </w:rPr>
        <w:t>VALUE</w:t>
      </w:r>
      <w:r w:rsidRPr="00D910C4">
        <w:rPr>
          <w:rFonts w:hint="eastAsia"/>
          <w:color w:val="auto"/>
        </w:rPr>
        <w:t>を</w:t>
      </w:r>
      <w:r w:rsidRPr="00D910C4">
        <w:rPr>
          <w:color w:val="auto"/>
        </w:rPr>
        <w:t>""</w:t>
      </w:r>
      <w:r w:rsidRPr="00D910C4">
        <w:rPr>
          <w:rFonts w:hint="eastAsia"/>
          <w:color w:val="auto"/>
        </w:rPr>
        <w:t>にしても</w:t>
      </w:r>
      <w:r w:rsidRPr="00D910C4">
        <w:rPr>
          <w:color w:val="auto"/>
        </w:rPr>
        <w:t>" "</w:t>
      </w:r>
      <w:r w:rsidRPr="00D910C4">
        <w:rPr>
          <w:rFonts w:hint="eastAsia"/>
          <w:color w:val="auto"/>
        </w:rPr>
        <w:t>にしても</w:t>
      </w:r>
      <w:r w:rsidRPr="00D910C4">
        <w:rPr>
          <w:color w:val="auto"/>
        </w:rPr>
        <w:t>VALUE</w:t>
      </w:r>
      <w:r w:rsidRPr="00D910C4">
        <w:rPr>
          <w:rFonts w:hint="eastAsia"/>
          <w:color w:val="auto"/>
        </w:rPr>
        <w:t>ができてこない。</w:t>
      </w:r>
      <w:r w:rsidRPr="00D910C4">
        <w:rPr>
          <w:color w:val="auto"/>
        </w:rPr>
        <w:t>VALUE</w:t>
      </w:r>
      <w:r w:rsidRPr="00D910C4">
        <w:rPr>
          <w:rFonts w:hint="eastAsia"/>
          <w:color w:val="auto"/>
        </w:rPr>
        <w:t>でなく</w:t>
      </w:r>
      <w:r w:rsidRPr="00D910C4">
        <w:rPr>
          <w:color w:val="auto"/>
        </w:rPr>
        <w:t>TITLE</w:t>
      </w:r>
      <w:r w:rsidRPr="00D910C4">
        <w:rPr>
          <w:rFonts w:hint="eastAsia"/>
          <w:color w:val="auto"/>
        </w:rPr>
        <w:t>からデータを取る方が良いのではないか。</w:t>
      </w:r>
    </w:p>
    <w:p w14:paraId="21748071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COMBOBOX</w:t>
      </w:r>
      <w:r w:rsidRPr="00D910C4">
        <w:rPr>
          <w:rFonts w:hint="eastAsia"/>
          <w:color w:val="auto"/>
        </w:rPr>
        <w:t>は複数選択できないが、フリー入力ができる。こちらは選択肢はブラウザに落ちてこず、出力結果は</w:t>
      </w:r>
      <w:r w:rsidRPr="00D910C4">
        <w:rPr>
          <w:color w:val="auto"/>
        </w:rPr>
        <w:t>TEXTBOX</w:t>
      </w:r>
      <w:r w:rsidRPr="00D910C4">
        <w:rPr>
          <w:rFonts w:hint="eastAsia"/>
          <w:color w:val="auto"/>
        </w:rPr>
        <w:t>と区別がつかない。ドロップダウンリストと、フリー入力を許すドロップダウンコンボを選べる。</w:t>
      </w:r>
    </w:p>
    <w:p w14:paraId="0D7035C9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</w:t>
      </w:r>
      <w:r w:rsidRPr="00D910C4">
        <w:rPr>
          <w:color w:val="auto"/>
        </w:rPr>
        <w:t>CHECKBOX</w:t>
      </w:r>
      <w:r w:rsidRPr="00D910C4">
        <w:rPr>
          <w:rFonts w:hint="eastAsia"/>
          <w:color w:val="auto"/>
        </w:rPr>
        <w:t>は、</w:t>
      </w:r>
      <w:r w:rsidRPr="00D910C4">
        <w:rPr>
          <w:color w:val="auto"/>
        </w:rPr>
        <w:t>TEXTBOX</w:t>
      </w:r>
      <w:r w:rsidRPr="00D910C4">
        <w:rPr>
          <w:rFonts w:hint="eastAsia"/>
          <w:color w:val="auto"/>
        </w:rPr>
        <w:t>と書式は同じだが、</w:t>
      </w:r>
      <w:r w:rsidRPr="00D910C4">
        <w:rPr>
          <w:color w:val="auto"/>
        </w:rPr>
        <w:t>TYPE</w:t>
      </w:r>
      <w:r w:rsidRPr="00D910C4">
        <w:rPr>
          <w:rFonts w:hint="eastAsia"/>
          <w:color w:val="auto"/>
        </w:rPr>
        <w:t>が</w:t>
      </w:r>
      <w:r w:rsidRPr="00D910C4">
        <w:rPr>
          <w:color w:val="auto"/>
        </w:rPr>
        <w:t>"Selected"</w:t>
      </w:r>
      <w:r w:rsidRPr="00D910C4">
        <w:rPr>
          <w:rFonts w:hint="eastAsia"/>
          <w:color w:val="auto"/>
        </w:rPr>
        <w:t>となる。</w:t>
      </w:r>
    </w:p>
    <w:p w14:paraId="24CC257B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color w:val="auto"/>
        </w:rPr>
        <w:tab/>
        <w:t>&lt;CONTROL NAME="CK01" TYPE="Selected"&gt;TRUE&lt;/CONTROL&gt;</w:t>
      </w:r>
    </w:p>
    <w:p w14:paraId="46C6A1C5" w14:textId="77777777" w:rsidR="00D94263" w:rsidRPr="00D910C4" w:rsidRDefault="00D94263" w:rsidP="00D94263">
      <w:pPr>
        <w:adjustRightInd/>
        <w:spacing w:line="360" w:lineRule="exact"/>
        <w:rPr>
          <w:rFonts w:hAnsi="Times New Roman" w:cs="Times New Roman"/>
          <w:color w:val="auto"/>
        </w:rPr>
      </w:pPr>
    </w:p>
    <w:p w14:paraId="4D38E459" w14:textId="77777777" w:rsidR="00D94263" w:rsidRPr="00D910C4" w:rsidRDefault="00D94263" w:rsidP="00D94263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rPr>
          <w:rFonts w:hint="eastAsia"/>
        </w:rPr>
        <w:t>決めたこと</w:t>
      </w:r>
    </w:p>
    <w:p w14:paraId="14F23AF1" w14:textId="77777777" w:rsidR="00D94263" w:rsidRPr="00D910C4" w:rsidRDefault="00D94263" w:rsidP="00D94263">
      <w:pPr>
        <w:adjustRightInd/>
        <w:spacing w:line="360" w:lineRule="exact"/>
        <w:ind w:left="240" w:hanging="240"/>
        <w:rPr>
          <w:rFonts w:hAnsi="Times New Roman" w:cs="Times New Roman"/>
          <w:color w:val="auto"/>
        </w:rPr>
      </w:pPr>
      <w:r w:rsidRPr="00D910C4">
        <w:rPr>
          <w:rFonts w:hint="eastAsia"/>
          <w:color w:val="auto"/>
        </w:rPr>
        <w:t>・バイオバンク共通問診票については、タグ名も日本語を含む固有のものとしてきちんとつくる。</w:t>
      </w:r>
    </w:p>
    <w:p w14:paraId="2BCBFF20" w14:textId="77777777" w:rsidR="00D94263" w:rsidRPr="00D910C4" w:rsidRDefault="00D94263" w:rsidP="00D94263">
      <w:pPr>
        <w:spacing w:line="360" w:lineRule="exact"/>
        <w:ind w:left="283" w:hangingChars="118" w:hanging="283"/>
        <w:rPr>
          <w:color w:val="auto"/>
        </w:rPr>
      </w:pPr>
      <w:r w:rsidRPr="00D910C4">
        <w:rPr>
          <w:rFonts w:hint="eastAsia"/>
          <w:color w:val="auto"/>
        </w:rPr>
        <w:t>・汎用のテンプレートは、テンプレートのタイトル先頭に「</w:t>
      </w:r>
      <w:r w:rsidRPr="00D910C4">
        <w:rPr>
          <w:color w:val="auto"/>
        </w:rPr>
        <w:t>EDR</w:t>
      </w:r>
      <w:r w:rsidRPr="00D910C4">
        <w:rPr>
          <w:rFonts w:hint="eastAsia"/>
          <w:color w:val="auto"/>
        </w:rPr>
        <w:t>」をつけたもののみ取り込むことにする。タグ名称は</w:t>
      </w:r>
      <w:r w:rsidRPr="00D910C4">
        <w:rPr>
          <w:color w:val="auto"/>
        </w:rPr>
        <w:t>TB01-99</w:t>
      </w:r>
      <w:r w:rsidRPr="00D910C4">
        <w:rPr>
          <w:rFonts w:hint="eastAsia"/>
          <w:color w:val="auto"/>
        </w:rPr>
        <w:t>、</w:t>
      </w:r>
      <w:r w:rsidRPr="00D910C4">
        <w:rPr>
          <w:color w:val="auto"/>
        </w:rPr>
        <w:t>LB01-99</w:t>
      </w:r>
      <w:r w:rsidRPr="00D910C4">
        <w:rPr>
          <w:rFonts w:hint="eastAsia"/>
          <w:color w:val="auto"/>
        </w:rPr>
        <w:t>、</w:t>
      </w:r>
      <w:r w:rsidRPr="00D910C4">
        <w:rPr>
          <w:color w:val="auto"/>
        </w:rPr>
        <w:t>CB01-99</w:t>
      </w:r>
      <w:r w:rsidRPr="00D910C4">
        <w:rPr>
          <w:rFonts w:hint="eastAsia"/>
          <w:color w:val="auto"/>
        </w:rPr>
        <w:t>という名付けにする。</w:t>
      </w:r>
    </w:p>
    <w:p w14:paraId="3AD0AED4" w14:textId="77777777" w:rsidR="00A44CE4" w:rsidRPr="00D910C4" w:rsidRDefault="00D94263" w:rsidP="00A44CE4">
      <w:pPr>
        <w:spacing w:line="360" w:lineRule="exact"/>
        <w:ind w:left="283" w:hangingChars="118" w:hanging="283"/>
        <w:rPr>
          <w:color w:val="auto"/>
        </w:rPr>
      </w:pPr>
      <w:r w:rsidRPr="00D910C4">
        <w:rPr>
          <w:rFonts w:hint="eastAsia"/>
          <w:color w:val="auto"/>
        </w:rPr>
        <w:t>・使用する入力用部品は、</w:t>
      </w:r>
      <w:r w:rsidRPr="00D910C4">
        <w:rPr>
          <w:color w:val="auto"/>
        </w:rPr>
        <w:t>TEXTBOX</w:t>
      </w:r>
      <w:r w:rsidRPr="00D910C4">
        <w:rPr>
          <w:rFonts w:hint="eastAsia"/>
          <w:color w:val="auto"/>
        </w:rPr>
        <w:t>、</w:t>
      </w:r>
      <w:r w:rsidRPr="00D910C4">
        <w:rPr>
          <w:color w:val="auto"/>
        </w:rPr>
        <w:t>LISTBOX</w:t>
      </w:r>
      <w:r w:rsidRPr="00D910C4">
        <w:rPr>
          <w:rFonts w:hint="eastAsia"/>
          <w:color w:val="auto"/>
        </w:rPr>
        <w:t>、</w:t>
      </w:r>
      <w:r w:rsidRPr="00D910C4">
        <w:rPr>
          <w:color w:val="auto"/>
        </w:rPr>
        <w:t>COMBOBOX</w:t>
      </w:r>
      <w:r w:rsidRPr="00D910C4">
        <w:rPr>
          <w:rFonts w:hint="eastAsia"/>
          <w:color w:val="auto"/>
        </w:rPr>
        <w:t>のみとする。ラジオボタン、チェックボックスは使わない。できるだけ単一選択も複数選択も選べるLISTBOXを使う。フリー入力</w:t>
      </w:r>
      <w:r w:rsidR="009B5008" w:rsidRPr="00D910C4">
        <w:rPr>
          <w:rFonts w:hint="eastAsia"/>
          <w:color w:val="auto"/>
        </w:rPr>
        <w:t>を</w:t>
      </w:r>
      <w:r w:rsidRPr="00D910C4">
        <w:rPr>
          <w:rFonts w:hint="eastAsia"/>
          <w:color w:val="auto"/>
        </w:rPr>
        <w:t>併用したい場合はCOMBOBOXを使っても良いが、意図通りに利用してくれないと思われるのであまり推奨しない。</w:t>
      </w:r>
      <w:r w:rsidRPr="00D910C4">
        <w:rPr>
          <w:color w:val="auto"/>
        </w:rPr>
        <w:t>COMBOBOX</w:t>
      </w:r>
      <w:r w:rsidRPr="00D910C4">
        <w:rPr>
          <w:rFonts w:hint="eastAsia"/>
          <w:color w:val="auto"/>
        </w:rPr>
        <w:t>は展開しないと候補が見えないが、</w:t>
      </w:r>
      <w:r w:rsidRPr="00D910C4">
        <w:rPr>
          <w:color w:val="auto"/>
        </w:rPr>
        <w:t>LISTBOX</w:t>
      </w:r>
      <w:r w:rsidRPr="00D910C4">
        <w:rPr>
          <w:rFonts w:hint="eastAsia"/>
          <w:color w:val="auto"/>
        </w:rPr>
        <w:t>は最初から見えている点で優れている。COMBOBOXの利点は、画面上でスペースを取らない点のみである。</w:t>
      </w:r>
    </w:p>
    <w:p w14:paraId="2EF517D3" w14:textId="72CFDC32" w:rsidR="001C7823" w:rsidRPr="00D910C4" w:rsidRDefault="001C7823" w:rsidP="00A44CE4">
      <w:pPr>
        <w:spacing w:line="360" w:lineRule="exact"/>
        <w:ind w:left="283" w:hangingChars="118" w:hanging="283"/>
        <w:rPr>
          <w:color w:val="auto"/>
        </w:rPr>
      </w:pPr>
      <w:r w:rsidRPr="00D910C4">
        <w:rPr>
          <w:rFonts w:hint="eastAsia"/>
          <w:color w:val="auto"/>
        </w:rPr>
        <w:t>・テンプレートビルダーにはタブ順・展開順・手前表示などの設定があるが、Excel定義表から作る場合、原則として考慮しない。タブ順・展開順は行の記述順番。あとから記述されたオブジェクトが手前に表示される。</w:t>
      </w:r>
    </w:p>
    <w:p w14:paraId="4B33B83B" w14:textId="45B616DE" w:rsidR="003D105A" w:rsidRDefault="003D105A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14C82D01" w14:textId="50F67727" w:rsidR="00BF399C" w:rsidRPr="00D910C4" w:rsidRDefault="00BF399C" w:rsidP="00BF399C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lastRenderedPageBreak/>
        <w:t>Excel</w:t>
      </w:r>
      <w:r w:rsidRPr="00D910C4">
        <w:t>定義表のルール</w:t>
      </w:r>
    </w:p>
    <w:p w14:paraId="2585828E" w14:textId="02937C58" w:rsidR="00C717B3" w:rsidRPr="00D910C4" w:rsidRDefault="00C717B3" w:rsidP="00015228">
      <w:pPr>
        <w:spacing w:line="360" w:lineRule="exact"/>
        <w:ind w:left="283" w:hangingChars="118" w:hanging="283"/>
        <w:rPr>
          <w:color w:val="auto"/>
        </w:rPr>
      </w:pPr>
    </w:p>
    <w:p w14:paraId="294E5883" w14:textId="30C6AADF" w:rsidR="00015228" w:rsidRPr="00D910C4" w:rsidRDefault="00D40F44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A列（問診票ファイル名）2行目</w:t>
      </w:r>
    </w:p>
    <w:p w14:paraId="487FBE01" w14:textId="15501184" w:rsidR="00D40F44" w:rsidRPr="00D910C4" w:rsidRDefault="00D40F44" w:rsidP="00D40F44">
      <w:pPr>
        <w:pStyle w:val="af3"/>
        <w:spacing w:line="360" w:lineRule="exact"/>
        <w:ind w:leftChars="0" w:left="420"/>
        <w:rPr>
          <w:color w:val="auto"/>
        </w:rPr>
      </w:pPr>
      <w:proofErr w:type="spellStart"/>
      <w:r w:rsidRPr="00D910C4">
        <w:rPr>
          <w:rFonts w:hint="eastAsia"/>
          <w:color w:val="auto"/>
        </w:rPr>
        <w:t>xxxx.</w:t>
      </w:r>
      <w:r w:rsidRPr="00D910C4">
        <w:rPr>
          <w:color w:val="auto"/>
        </w:rPr>
        <w:t>X</w:t>
      </w:r>
      <w:r w:rsidRPr="00D910C4">
        <w:rPr>
          <w:rFonts w:hint="eastAsia"/>
          <w:color w:val="auto"/>
        </w:rPr>
        <w:t>tm</w:t>
      </w:r>
      <w:proofErr w:type="spellEnd"/>
      <w:r w:rsidRPr="00D910C4">
        <w:rPr>
          <w:rFonts w:hint="eastAsia"/>
          <w:color w:val="auto"/>
        </w:rPr>
        <w:t>で終わること。ピリオドの前は全角可。2行目にはA列、B列のみ記載し、他の列は空白とする。</w:t>
      </w:r>
    </w:p>
    <w:p w14:paraId="2C199639" w14:textId="53B4495A" w:rsidR="00D40F44" w:rsidRPr="00D910C4" w:rsidRDefault="00D40F44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 xml:space="preserve">B列（問診票タイトル）2行目　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EDRで始まり、</w:t>
      </w:r>
      <w:r w:rsidR="004A2661" w:rsidRPr="00D910C4">
        <w:rPr>
          <w:rFonts w:hint="eastAsia"/>
          <w:color w:val="auto"/>
        </w:rPr>
        <w:t>２</w:t>
      </w:r>
      <w:r w:rsidRPr="00D910C4">
        <w:rPr>
          <w:rFonts w:hint="eastAsia"/>
          <w:color w:val="auto"/>
        </w:rPr>
        <w:t>桁の</w:t>
      </w:r>
      <w:r w:rsidR="004A2661" w:rsidRPr="00D910C4">
        <w:rPr>
          <w:rFonts w:hint="eastAsia"/>
          <w:color w:val="auto"/>
        </w:rPr>
        <w:t>半角</w:t>
      </w:r>
      <w:r w:rsidRPr="00D910C4">
        <w:rPr>
          <w:rFonts w:hint="eastAsia"/>
          <w:color w:val="auto"/>
        </w:rPr>
        <w:t>数字で終わる。全角可。2行目にはA列、B列のみ記載し、他の列は空白とする。</w:t>
      </w:r>
    </w:p>
    <w:p w14:paraId="75A3E2DA" w14:textId="23C8CAF1" w:rsidR="00D40F44" w:rsidRPr="00D910C4" w:rsidRDefault="00D40F44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C列（グループ名）</w:t>
      </w:r>
      <w:r w:rsidRPr="00D910C4">
        <w:rPr>
          <w:color w:val="auto"/>
        </w:rPr>
        <w:br/>
        <w:t>全角可。この列にグループ名を記載する場合は、他の列は空白とする。定義表の最終行には「終了」のみ記載する。</w:t>
      </w:r>
    </w:p>
    <w:p w14:paraId="464EA1B0" w14:textId="4A35FB92" w:rsidR="00D40F44" w:rsidRPr="00D910C4" w:rsidRDefault="00D40F44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I列（項目種別）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「文字表示」「普通入力」「択一」「複数選択」のいずれかを入力する。それぞれ</w:t>
      </w:r>
      <w:r w:rsidRPr="00D910C4">
        <w:rPr>
          <w:color w:val="auto"/>
        </w:rPr>
        <w:t>LABEL,TEXTBOX,LISTBOXに対応。</w:t>
      </w:r>
    </w:p>
    <w:p w14:paraId="4F1CCB58" w14:textId="632B033F" w:rsidR="00D40F44" w:rsidRPr="00D910C4" w:rsidRDefault="00D40F44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D列（項目タイトル）</w:t>
      </w:r>
      <w:r w:rsidR="004C4FE7" w:rsidRPr="00D910C4">
        <w:rPr>
          <w:color w:val="auto"/>
        </w:rPr>
        <w:br/>
      </w:r>
      <w:r w:rsidR="000C0932" w:rsidRPr="000C0932">
        <w:rPr>
          <w:color w:val="0070C0"/>
        </w:rPr>
        <w:t>その項目の名称。</w:t>
      </w:r>
      <w:r w:rsidR="000C0932" w:rsidRPr="000C0932">
        <w:rPr>
          <w:rFonts w:hint="eastAsia"/>
          <w:color w:val="0070C0"/>
        </w:rPr>
        <w:t>E列と同じ場合が多い。</w:t>
      </w:r>
      <w:r w:rsidR="004C4FE7" w:rsidRPr="00D910C4">
        <w:rPr>
          <w:color w:val="auto"/>
        </w:rPr>
        <w:t>Ｉ列が「文字表示」以外の場合は必須。</w:t>
      </w:r>
    </w:p>
    <w:p w14:paraId="566C466F" w14:textId="036B45D1" w:rsidR="004C4FE7" w:rsidRPr="00D910C4" w:rsidRDefault="004C4FE7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E列（接頭語）</w:t>
      </w:r>
      <w:r w:rsidRPr="00D910C4">
        <w:rPr>
          <w:color w:val="auto"/>
        </w:rPr>
        <w:br/>
        <w:t>ブラウザ上で、入力データの前に表示する文字列。Ｄ列と同じ場合が多い。</w:t>
      </w:r>
    </w:p>
    <w:p w14:paraId="5D9049C7" w14:textId="12ECC8EA" w:rsidR="004C4FE7" w:rsidRPr="00D910C4" w:rsidRDefault="004C4FE7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F列（初期値）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データ入力フィールドに最初に設定しておく文字列。I列が「文字表示」の場合は必須。</w:t>
      </w:r>
    </w:p>
    <w:p w14:paraId="4A0091F9" w14:textId="49B794D7" w:rsidR="004C4FE7" w:rsidRPr="00D910C4" w:rsidRDefault="004C4FE7" w:rsidP="00D40F4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Ｇ列（接尾語）</w:t>
      </w:r>
      <w:r w:rsidRPr="00D910C4">
        <w:rPr>
          <w:color w:val="auto"/>
        </w:rPr>
        <w:br/>
        <w:t>ブラウザ上で、入力データの後に表示する文字列。</w:t>
      </w:r>
    </w:p>
    <w:p w14:paraId="5BAB63D1" w14:textId="7D3828FD" w:rsidR="004C4FE7" w:rsidRPr="00D910C4" w:rsidRDefault="004C4FE7" w:rsidP="004C4FE7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H列（必須の有無）</w:t>
      </w:r>
      <w:r w:rsidRPr="00D910C4">
        <w:rPr>
          <w:color w:val="auto"/>
        </w:rPr>
        <w:br/>
        <w:t>該当フィールドへの入力を必須にする場合は「必須」と記述。</w:t>
      </w:r>
    </w:p>
    <w:p w14:paraId="5E805B37" w14:textId="38A64029" w:rsidR="004C4FE7" w:rsidRPr="00D910C4" w:rsidRDefault="004C4FE7" w:rsidP="004C4FE7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J列（入力形式）</w:t>
      </w:r>
      <w:r w:rsidRPr="00D910C4">
        <w:rPr>
          <w:color w:val="auto"/>
        </w:rPr>
        <w:br/>
        <w:t>データタイプを「文字列」「整数」「小数</w:t>
      </w:r>
      <w:r w:rsidRPr="00D910C4">
        <w:rPr>
          <w:rFonts w:hint="eastAsia"/>
          <w:color w:val="auto"/>
        </w:rPr>
        <w:t>n」で指定。</w:t>
      </w:r>
      <w:r w:rsidRPr="00D910C4">
        <w:rPr>
          <w:color w:val="auto"/>
        </w:rPr>
        <w:t>nに小数点以下の桁数を指定。</w:t>
      </w:r>
    </w:p>
    <w:p w14:paraId="32626E5E" w14:textId="2533D407" w:rsidR="004A2661" w:rsidRPr="00D910C4" w:rsidRDefault="004A2661" w:rsidP="004C4FE7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Ｋ列（文字種）</w:t>
      </w:r>
      <w:r w:rsidRPr="00D910C4">
        <w:rPr>
          <w:color w:val="auto"/>
        </w:rPr>
        <w:br/>
        <w:t>I列が「普通入力」の場合に「半角」「全角」を指定可能。</w:t>
      </w:r>
    </w:p>
    <w:p w14:paraId="28D2C397" w14:textId="6FA6DC7F" w:rsidR="004C4FE7" w:rsidRPr="00D910C4" w:rsidRDefault="004C4FE7" w:rsidP="004C4FE7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L列（選択肢）</w:t>
      </w:r>
      <w:r w:rsidRPr="00D910C4">
        <w:rPr>
          <w:color w:val="auto"/>
        </w:rPr>
        <w:br/>
      </w:r>
      <w:r w:rsidRPr="00D910C4">
        <w:rPr>
          <w:rFonts w:hint="eastAsia"/>
          <w:color w:val="auto"/>
        </w:rPr>
        <w:t>全角の</w:t>
      </w:r>
      <w:r w:rsidRPr="00D910C4">
        <w:rPr>
          <w:color w:val="auto"/>
        </w:rPr>
        <w:t>"｜"</w:t>
      </w:r>
      <w:r w:rsidRPr="00D910C4">
        <w:rPr>
          <w:rFonts w:hint="eastAsia"/>
          <w:color w:val="auto"/>
        </w:rPr>
        <w:t>で区切って選択肢を並べる。最後尾にも</w:t>
      </w:r>
      <w:r w:rsidRPr="00D910C4">
        <w:rPr>
          <w:color w:val="auto"/>
        </w:rPr>
        <w:t>"｜"をつける。</w:t>
      </w:r>
    </w:p>
    <w:p w14:paraId="4B53F9E6" w14:textId="3B6CE5D5" w:rsidR="00B03CF1" w:rsidRPr="00D910C4" w:rsidRDefault="00B03CF1" w:rsidP="004C4FE7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M列（最大値）</w:t>
      </w:r>
      <w:r w:rsidRPr="00D910C4">
        <w:rPr>
          <w:color w:val="auto"/>
        </w:rPr>
        <w:br/>
        <w:t>数値の場合の最大値を指定する。</w:t>
      </w:r>
    </w:p>
    <w:p w14:paraId="45B81AF4" w14:textId="3D631AD6" w:rsidR="00B03CF1" w:rsidRPr="00D910C4" w:rsidRDefault="00B03CF1" w:rsidP="00B03CF1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N列（最小値）</w:t>
      </w:r>
      <w:r w:rsidRPr="00D910C4">
        <w:rPr>
          <w:color w:val="auto"/>
        </w:rPr>
        <w:br/>
        <w:t>数値の場合の最小値を指定する。</w:t>
      </w:r>
    </w:p>
    <w:p w14:paraId="2B3F5A8F" w14:textId="03AA2073" w:rsidR="00A44CE4" w:rsidRPr="00D910C4" w:rsidRDefault="00B03CF1" w:rsidP="00A44CE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rFonts w:hint="eastAsia"/>
          <w:color w:val="auto"/>
        </w:rPr>
        <w:t>O列（表示サイズ）</w:t>
      </w:r>
      <w:r w:rsidRPr="00D910C4">
        <w:rPr>
          <w:color w:val="auto"/>
        </w:rPr>
        <w:br/>
      </w:r>
      <w:r w:rsidR="00FF201A" w:rsidRPr="00D910C4">
        <w:rPr>
          <w:color w:val="auto"/>
        </w:rPr>
        <w:t>Ｉ列が「文字表示」以外の場合に入力域の横幅を、半角換算での文字数で指定する。</w:t>
      </w:r>
    </w:p>
    <w:p w14:paraId="77D1BE4B" w14:textId="68F6C8A8" w:rsidR="003D105A" w:rsidRDefault="003D105A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447E2FEE" w14:textId="7F97C5AF" w:rsidR="00A44CE4" w:rsidRPr="00D910C4" w:rsidRDefault="00A44CE4" w:rsidP="00A44CE4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</w:rPr>
      </w:pPr>
      <w:r w:rsidRPr="00D910C4">
        <w:lastRenderedPageBreak/>
        <w:t>Excel</w:t>
      </w:r>
      <w:r w:rsidR="00253BD8" w:rsidRPr="00D910C4">
        <w:t>定義表で作るテンプレートの制限</w:t>
      </w:r>
      <w:r w:rsidRPr="00D910C4">
        <w:t>事項</w:t>
      </w:r>
    </w:p>
    <w:p w14:paraId="38019640" w14:textId="77777777" w:rsidR="00A44CE4" w:rsidRPr="00D910C4" w:rsidRDefault="00A44CE4" w:rsidP="00A44CE4">
      <w:pPr>
        <w:spacing w:line="360" w:lineRule="exact"/>
        <w:ind w:left="283" w:hangingChars="118" w:hanging="283"/>
        <w:rPr>
          <w:color w:val="auto"/>
        </w:rPr>
      </w:pPr>
    </w:p>
    <w:p w14:paraId="7C87B7D1" w14:textId="290B8818" w:rsidR="00253BD8" w:rsidRPr="00D910C4" w:rsidRDefault="00253BD8" w:rsidP="00A44CE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生成する部品はTEXTBOXと</w:t>
      </w:r>
      <w:r w:rsidRPr="00D910C4">
        <w:rPr>
          <w:rFonts w:hint="eastAsia"/>
          <w:color w:val="auto"/>
        </w:rPr>
        <w:t>L</w:t>
      </w:r>
      <w:r w:rsidRPr="00D910C4">
        <w:rPr>
          <w:color w:val="auto"/>
        </w:rPr>
        <w:t>ISTBOXのみです。</w:t>
      </w:r>
      <w:r w:rsidRPr="00D910C4">
        <w:rPr>
          <w:rFonts w:hint="eastAsia"/>
          <w:color w:val="auto"/>
        </w:rPr>
        <w:t>C</w:t>
      </w:r>
      <w:r w:rsidRPr="00D910C4">
        <w:rPr>
          <w:color w:val="auto"/>
        </w:rPr>
        <w:t>OMBOBOX、</w:t>
      </w:r>
      <w:r w:rsidRPr="00D910C4">
        <w:rPr>
          <w:rFonts w:hint="eastAsia"/>
          <w:color w:val="auto"/>
        </w:rPr>
        <w:t>C</w:t>
      </w:r>
      <w:r w:rsidRPr="00D910C4">
        <w:rPr>
          <w:color w:val="auto"/>
        </w:rPr>
        <w:t>HECKBOX、</w:t>
      </w:r>
      <w:r w:rsidRPr="00D910C4">
        <w:rPr>
          <w:rFonts w:hint="eastAsia"/>
          <w:color w:val="auto"/>
        </w:rPr>
        <w:t>RADIOBUTTONは生成しませんが、実用上問題はありません。</w:t>
      </w:r>
    </w:p>
    <w:p w14:paraId="2FEDF875" w14:textId="7823E4CC" w:rsidR="00A44CE4" w:rsidRPr="00D910C4" w:rsidRDefault="00A44CE4" w:rsidP="00A44CE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現状では1画面に部品を展開します。タブやページ分けには未対応です。</w:t>
      </w:r>
    </w:p>
    <w:p w14:paraId="140D6378" w14:textId="6005634E" w:rsidR="00A44CE4" w:rsidRPr="00D910C4" w:rsidRDefault="00A44CE4" w:rsidP="00A44CE4">
      <w:pPr>
        <w:pStyle w:val="af3"/>
        <w:numPr>
          <w:ilvl w:val="0"/>
          <w:numId w:val="2"/>
        </w:numPr>
        <w:spacing w:line="360" w:lineRule="exact"/>
        <w:ind w:leftChars="0"/>
        <w:rPr>
          <w:color w:val="auto"/>
        </w:rPr>
      </w:pPr>
      <w:r w:rsidRPr="00D910C4">
        <w:rPr>
          <w:color w:val="auto"/>
        </w:rPr>
        <w:t>グループの大きさは今のところ</w:t>
      </w:r>
      <w:r w:rsidRPr="00D910C4">
        <w:rPr>
          <w:rFonts w:hint="eastAsia"/>
          <w:color w:val="auto"/>
        </w:rPr>
        <w:t>、管理者がワークシート</w:t>
      </w:r>
      <w:r w:rsidR="00253BD8" w:rsidRPr="00D910C4">
        <w:rPr>
          <w:rFonts w:hint="eastAsia"/>
          <w:color w:val="auto"/>
        </w:rPr>
        <w:t>上にて</w:t>
      </w:r>
      <w:r w:rsidRPr="00D910C4">
        <w:rPr>
          <w:color w:val="auto"/>
        </w:rPr>
        <w:t>手動で設定する必要があります。</w:t>
      </w:r>
    </w:p>
    <w:p w14:paraId="2F2A8DCC" w14:textId="77777777" w:rsidR="00D910C4" w:rsidRPr="003E2C33" w:rsidRDefault="00D910C4" w:rsidP="003E2C33">
      <w:pPr>
        <w:spacing w:line="360" w:lineRule="exact"/>
      </w:pPr>
      <w:bookmarkStart w:id="0" w:name="_GoBack"/>
      <w:bookmarkEnd w:id="0"/>
    </w:p>
    <w:p w14:paraId="0E8E9EE2" w14:textId="4651D028" w:rsidR="00D910C4" w:rsidRPr="00BF399C" w:rsidRDefault="00D910C4" w:rsidP="00D910C4">
      <w:pPr>
        <w:pStyle w:val="a8"/>
        <w:suppressAutoHyphens w:val="0"/>
        <w:kinsoku/>
        <w:wordWrap/>
        <w:autoSpaceDE/>
        <w:autoSpaceDN/>
        <w:adjustRightInd/>
        <w:spacing w:line="360" w:lineRule="exact"/>
        <w:jc w:val="both"/>
        <w:outlineLvl w:val="0"/>
        <w:rPr>
          <w:rFonts w:ascii="メイリオ" w:eastAsia="メイリオ" w:hAnsi="Times New Roman" w:cs="Times New Roman"/>
          <w:b w:val="0"/>
          <w:bCs w:val="0"/>
          <w:color w:val="000000"/>
        </w:rPr>
      </w:pPr>
      <w:r>
        <w:rPr>
          <w:color w:val="000000"/>
        </w:rPr>
        <w:t>今後想定するワークフロー</w:t>
      </w:r>
    </w:p>
    <w:p w14:paraId="2BB17AF9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FD4A49">
        <w:rPr>
          <w:color w:val="00B050"/>
        </w:rPr>
        <w:t xml:space="preserve">   </w:t>
      </w:r>
      <w:r w:rsidRPr="003D105A">
        <w:rPr>
          <w:color w:val="auto"/>
        </w:rPr>
        <w:t xml:space="preserve">     1)ユーザーがExcel定義表をアップロードする</w:t>
      </w:r>
    </w:p>
    <w:p w14:paraId="52C75CD3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2)Web問診票システムが</w:t>
      </w:r>
      <w:proofErr w:type="spellStart"/>
      <w:r w:rsidRPr="003D105A">
        <w:rPr>
          <w:color w:val="auto"/>
        </w:rPr>
        <w:t>xtm</w:t>
      </w:r>
      <w:proofErr w:type="spellEnd"/>
      <w:r w:rsidRPr="003D105A">
        <w:rPr>
          <w:color w:val="auto"/>
        </w:rPr>
        <w:t>ファイルを作る。</w:t>
      </w:r>
    </w:p>
    <w:p w14:paraId="4540F799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3)ユーザーが</w:t>
      </w:r>
      <w:proofErr w:type="spellStart"/>
      <w:r w:rsidRPr="003D105A">
        <w:rPr>
          <w:color w:val="auto"/>
        </w:rPr>
        <w:t>xtm</w:t>
      </w:r>
      <w:proofErr w:type="spellEnd"/>
      <w:r w:rsidRPr="003D105A">
        <w:rPr>
          <w:color w:val="auto"/>
        </w:rPr>
        <w:t>ファイルをダウンロードして、部品の配置やブラウザ上の表示位置をテンプレートビルダーで定義する。</w:t>
      </w:r>
    </w:p>
    <w:p w14:paraId="68678677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4)完成した</w:t>
      </w:r>
      <w:proofErr w:type="spellStart"/>
      <w:r w:rsidRPr="003D105A">
        <w:rPr>
          <w:color w:val="auto"/>
        </w:rPr>
        <w:t>xtm</w:t>
      </w:r>
      <w:proofErr w:type="spellEnd"/>
      <w:r w:rsidRPr="003D105A">
        <w:rPr>
          <w:color w:val="auto"/>
        </w:rPr>
        <w:t>ファイルをオペレーターが電子カルテに登録する。</w:t>
      </w:r>
    </w:p>
    <w:p w14:paraId="669E73EC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5)予約センター職員が再診予約を取り、問診票を起こす。</w:t>
      </w:r>
    </w:p>
    <w:p w14:paraId="67D205C4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6)再診予約と問診票１版ができると、富士通からif1ファイルができ、問診票サーバーに渡される。</w:t>
      </w:r>
    </w:p>
    <w:p w14:paraId="7F3412A8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7)問診票が記入されると、データが富士通電子カルテに渡される。</w:t>
      </w:r>
    </w:p>
    <w:p w14:paraId="5FF12003" w14:textId="77777777" w:rsidR="00FD4A49" w:rsidRPr="003D105A" w:rsidRDefault="00FD4A49" w:rsidP="003D105A">
      <w:pPr>
        <w:adjustRightInd/>
        <w:spacing w:line="360" w:lineRule="exact"/>
        <w:ind w:left="1276" w:hanging="1276"/>
        <w:jc w:val="left"/>
        <w:rPr>
          <w:color w:val="auto"/>
        </w:rPr>
      </w:pPr>
      <w:r w:rsidRPr="003D105A">
        <w:rPr>
          <w:color w:val="auto"/>
        </w:rPr>
        <w:t xml:space="preserve">        8)富士通電子カルテに問診票情報が登録される。</w:t>
      </w:r>
    </w:p>
    <w:p w14:paraId="669BC41F" w14:textId="4065ED01" w:rsidR="000F4340" w:rsidRPr="00C717B3" w:rsidRDefault="00E02AB8" w:rsidP="00FD4A49">
      <w:pPr>
        <w:adjustRightInd/>
        <w:spacing w:line="360" w:lineRule="exact"/>
        <w:ind w:left="240" w:hanging="240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以上</w:t>
      </w:r>
    </w:p>
    <w:sectPr w:rsidR="000F4340" w:rsidRPr="00C717B3"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7210E" w14:textId="77777777" w:rsidR="00AC5040" w:rsidRDefault="00AC5040">
      <w:r>
        <w:separator/>
      </w:r>
    </w:p>
  </w:endnote>
  <w:endnote w:type="continuationSeparator" w:id="0">
    <w:p w14:paraId="1850A70D" w14:textId="77777777" w:rsidR="00AC5040" w:rsidRDefault="00AC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0711" w14:textId="77777777" w:rsidR="000F4340" w:rsidRDefault="00AA1877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1A2B71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68826" w14:textId="77777777" w:rsidR="00AC5040" w:rsidRDefault="00AC50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F742A1" w14:textId="77777777" w:rsidR="00AC5040" w:rsidRDefault="00AC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24120"/>
    <w:multiLevelType w:val="hybridMultilevel"/>
    <w:tmpl w:val="5DA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0F5010"/>
    <w:multiLevelType w:val="hybridMultilevel"/>
    <w:tmpl w:val="56B82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77"/>
    <w:rsid w:val="00015228"/>
    <w:rsid w:val="000C0932"/>
    <w:rsid w:val="000F4340"/>
    <w:rsid w:val="00106E01"/>
    <w:rsid w:val="001A2B71"/>
    <w:rsid w:val="001C7823"/>
    <w:rsid w:val="001E48DF"/>
    <w:rsid w:val="00245FAD"/>
    <w:rsid w:val="00253BD8"/>
    <w:rsid w:val="003C0FB3"/>
    <w:rsid w:val="003D105A"/>
    <w:rsid w:val="003E2C33"/>
    <w:rsid w:val="003E7671"/>
    <w:rsid w:val="00455E75"/>
    <w:rsid w:val="004853B7"/>
    <w:rsid w:val="004A2661"/>
    <w:rsid w:val="004C4FE7"/>
    <w:rsid w:val="005D1773"/>
    <w:rsid w:val="006E51F8"/>
    <w:rsid w:val="00746646"/>
    <w:rsid w:val="0075243D"/>
    <w:rsid w:val="007615BC"/>
    <w:rsid w:val="00763992"/>
    <w:rsid w:val="00786A04"/>
    <w:rsid w:val="00792616"/>
    <w:rsid w:val="0080210B"/>
    <w:rsid w:val="00820C1F"/>
    <w:rsid w:val="00902092"/>
    <w:rsid w:val="00964165"/>
    <w:rsid w:val="009B5008"/>
    <w:rsid w:val="00A44CE4"/>
    <w:rsid w:val="00A53C90"/>
    <w:rsid w:val="00AA1877"/>
    <w:rsid w:val="00AC5040"/>
    <w:rsid w:val="00B03CF1"/>
    <w:rsid w:val="00B05120"/>
    <w:rsid w:val="00BF399C"/>
    <w:rsid w:val="00BF7752"/>
    <w:rsid w:val="00C717B3"/>
    <w:rsid w:val="00C834D6"/>
    <w:rsid w:val="00CE37E4"/>
    <w:rsid w:val="00D136FD"/>
    <w:rsid w:val="00D16CF7"/>
    <w:rsid w:val="00D372D8"/>
    <w:rsid w:val="00D40F44"/>
    <w:rsid w:val="00D910C4"/>
    <w:rsid w:val="00D94263"/>
    <w:rsid w:val="00DC797A"/>
    <w:rsid w:val="00E02AB8"/>
    <w:rsid w:val="00F07450"/>
    <w:rsid w:val="00FD4A49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682CB"/>
  <w14:defaultImageDpi w14:val="96"/>
  <w15:docId w15:val="{A43D7013-5ADC-4885-B443-47A29C1B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480"/>
      <w:textAlignment w:val="baseline"/>
    </w:pPr>
    <w:rPr>
      <w:rFonts w:ascii="Arial" w:eastAsia="ＭＳ Ｐゴシック" w:hAnsi="Arial" w:cs="ＭＳ Ｐゴシック"/>
      <w:b/>
      <w:bCs/>
      <w:kern w:val="0"/>
      <w:sz w:val="18"/>
      <w:szCs w:val="18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ind w:left="24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kern w:val="0"/>
      <w:sz w:val="22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70"/>
      <w:ind w:left="962" w:right="480"/>
      <w:textAlignment w:val="baseline"/>
    </w:pPr>
    <w:rPr>
      <w:rFonts w:ascii="Arial" w:eastAsia="ＭＳ Ｐゴシック" w:hAnsi="Arial" w:cs="ＭＳ Ｐゴシック"/>
      <w:kern w:val="0"/>
      <w:sz w:val="20"/>
      <w:szCs w:val="20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2" w:right="480" w:hanging="120"/>
      <w:textAlignment w:val="baseline"/>
    </w:pPr>
    <w:rPr>
      <w:rFonts w:eastAsia="ＭＳ Ｐ明朝" w:cs="ＭＳ Ｐ明朝"/>
      <w:kern w:val="0"/>
      <w:szCs w:val="21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right="480"/>
      <w:textAlignment w:val="baseline"/>
    </w:pPr>
    <w:rPr>
      <w:rFonts w:eastAsia="ＭＳ Ｐ明朝" w:cs="ＭＳ Ｐ明朝"/>
      <w:kern w:val="0"/>
      <w:szCs w:val="21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right="480"/>
      <w:textAlignment w:val="baseline"/>
    </w:pPr>
    <w:rPr>
      <w:rFonts w:eastAsia="ＭＳ Ｐ明朝" w:cs="ＭＳ Ｐ明朝"/>
      <w:kern w:val="0"/>
      <w:szCs w:val="21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722" w:right="480"/>
      <w:textAlignment w:val="baseline"/>
    </w:pPr>
    <w:rPr>
      <w:rFonts w:ascii="Arial" w:eastAsia="ＭＳ Ｐゴシック" w:hAnsi="Arial" w:cs="ＭＳ Ｐゴシック"/>
      <w:b/>
      <w:bCs/>
      <w:kern w:val="0"/>
      <w:szCs w:val="21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600" w:right="480"/>
      <w:textAlignment w:val="baseline"/>
    </w:pPr>
    <w:rPr>
      <w:rFonts w:ascii="Arial" w:eastAsia="ＭＳ Ｐゴシック" w:hAnsi="Arial" w:cs="ＭＳ Ｐゴシック"/>
      <w:b/>
      <w:bCs/>
      <w:kern w:val="0"/>
      <w:szCs w:val="21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480"/>
      <w:textAlignment w:val="baseline"/>
    </w:pPr>
    <w:rPr>
      <w:rFonts w:ascii="Arial" w:eastAsia="ＭＳ Ｐゴシック" w:hAnsi="Arial" w:cs="ＭＳ Ｐゴシック"/>
      <w:b/>
      <w:bCs/>
      <w:kern w:val="0"/>
      <w:szCs w:val="21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360"/>
      <w:textAlignment w:val="baseline"/>
    </w:pPr>
    <w:rPr>
      <w:rFonts w:ascii="Arial" w:eastAsia="ＭＳ Ｐゴシック" w:hAnsi="Arial" w:cs="ＭＳ Ｐゴシック"/>
      <w:b/>
      <w:bCs/>
      <w:kern w:val="0"/>
      <w:szCs w:val="21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" w:after="24"/>
      <w:ind w:left="120"/>
      <w:textAlignment w:val="baseline"/>
    </w:pPr>
    <w:rPr>
      <w:rFonts w:ascii="Arial" w:eastAsia="ＭＳ Ｐゴシック" w:hAnsi="Arial" w:cs="ＭＳ Ｐゴシック"/>
      <w:b/>
      <w:bCs/>
      <w:kern w:val="0"/>
      <w:szCs w:val="21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8" w:after="48"/>
      <w:textAlignment w:val="baseline"/>
    </w:pPr>
    <w:rPr>
      <w:rFonts w:ascii="Arial" w:eastAsia="ＭＳ Ｐゴシック" w:hAnsi="Arial" w:cs="ＭＳ Ｐゴシック"/>
      <w:b/>
      <w:bCs/>
      <w:kern w:val="0"/>
      <w:sz w:val="23"/>
      <w:szCs w:val="23"/>
    </w:rPr>
  </w:style>
  <w:style w:type="paragraph" w:customStyle="1" w:styleId="a8">
    <w:name w:val="大見出し(ｵｰﾄｽﾀｲﾙ)"/>
    <w:uiPriority w:val="99"/>
    <w:pPr>
      <w:widowControl w:val="0"/>
      <w:pBdr>
        <w:top w:val="single" w:sz="4" w:space="2" w:color="000000"/>
        <w:bottom w:val="single" w:sz="4" w:space="2" w:color="000000"/>
      </w:pBdr>
      <w:shd w:val="clear" w:color="auto" w:fill="E6E6E6"/>
      <w:suppressAutoHyphens/>
      <w:kinsoku w:val="0"/>
      <w:wordWrap w:val="0"/>
      <w:overflowPunct w:val="0"/>
      <w:autoSpaceDE w:val="0"/>
      <w:autoSpaceDN w:val="0"/>
      <w:adjustRightInd w:val="0"/>
      <w:spacing w:before="70" w:after="70"/>
      <w:textAlignment w:val="baseline"/>
    </w:pPr>
    <w:rPr>
      <w:rFonts w:ascii="Arial" w:eastAsia="ＭＳ Ｐゴシック" w:hAnsi="Arial" w:cs="ＭＳ Ｐゴシック"/>
      <w:b/>
      <w:bCs/>
      <w:kern w:val="0"/>
      <w:sz w:val="26"/>
      <w:szCs w:val="26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20"/>
      <w:szCs w:val="20"/>
    </w:rPr>
  </w:style>
  <w:style w:type="paragraph" w:customStyle="1" w:styleId="aa">
    <w:name w:val="文書ﾀｲﾄﾙ(ｵｰﾄｽﾀｲﾙ)"/>
    <w:uiPriority w:val="99"/>
    <w:pPr>
      <w:widowControl w:val="0"/>
      <w:pBdr>
        <w:top w:val="double" w:sz="4" w:space="4" w:color="000000"/>
        <w:left w:val="double" w:sz="4" w:space="4" w:color="000000"/>
        <w:bottom w:val="double" w:sz="4" w:space="4" w:color="000000"/>
        <w:right w:val="double" w:sz="4" w:space="4" w:color="000000"/>
      </w:pBdr>
      <w:shd w:val="clear" w:color="auto" w:fill="777777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b/>
      <w:bCs/>
      <w:kern w:val="0"/>
      <w:sz w:val="29"/>
      <w:szCs w:val="29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b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/>
      <w:kern w:val="0"/>
      <w:sz w:val="24"/>
      <w:szCs w:val="24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/>
      <w:kern w:val="0"/>
      <w:sz w:val="24"/>
      <w:szCs w:val="24"/>
    </w:rPr>
  </w:style>
  <w:style w:type="character" w:customStyle="1" w:styleId="ad">
    <w:name w:val="脚注(標準)"/>
    <w:uiPriority w:val="99"/>
    <w:rPr>
      <w:sz w:val="24"/>
      <w:szCs w:val="24"/>
      <w:vertAlign w:val="superscript"/>
    </w:rPr>
  </w:style>
  <w:style w:type="character" w:customStyle="1" w:styleId="ae">
    <w:name w:val="脚注ｴﾘｱ(標準)"/>
    <w:uiPriority w:val="99"/>
  </w:style>
  <w:style w:type="paragraph" w:styleId="af">
    <w:name w:val="header"/>
    <w:basedOn w:val="a"/>
    <w:link w:val="af0"/>
    <w:uiPriority w:val="99"/>
    <w:unhideWhenUsed/>
    <w:rsid w:val="0090209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02092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90209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02092"/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53C90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BF7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F775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 Yuji</dc:creator>
  <cp:keywords/>
  <dc:description/>
  <cp:lastModifiedBy>YAMANOBE Yuji</cp:lastModifiedBy>
  <cp:revision>3</cp:revision>
  <cp:lastPrinted>2013-05-16T06:11:00Z</cp:lastPrinted>
  <dcterms:created xsi:type="dcterms:W3CDTF">2013-12-26T07:45:00Z</dcterms:created>
  <dcterms:modified xsi:type="dcterms:W3CDTF">2014-06-12T23:24:00Z</dcterms:modified>
</cp:coreProperties>
</file>